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E007" w14:textId="48524782" w:rsidR="006E0E25" w:rsidRPr="006E0E25" w:rsidRDefault="006E0E25" w:rsidP="006E0E25">
      <w:pPr>
        <w:jc w:val="center"/>
        <w:rPr>
          <w:rFonts w:ascii="HGｺﾞｼｯｸE" w:eastAsia="HGｺﾞｼｯｸE" w:hAnsi="HGｺﾞｼｯｸE"/>
          <w:sz w:val="36"/>
          <w:szCs w:val="28"/>
        </w:rPr>
      </w:pPr>
      <w:bookmarkStart w:id="0" w:name="_Hlk43829331"/>
      <w:r w:rsidRPr="006E0E25">
        <w:rPr>
          <w:rFonts w:ascii="HGｺﾞｼｯｸE" w:eastAsia="HGｺﾞｼｯｸE" w:hAnsi="HGｺﾞｼｯｸE" w:hint="eastAsia"/>
          <w:sz w:val="36"/>
          <w:szCs w:val="28"/>
        </w:rPr>
        <w:t>2</w:t>
      </w:r>
      <w:r w:rsidR="008E4F09">
        <w:rPr>
          <w:rFonts w:ascii="HGｺﾞｼｯｸE" w:eastAsia="HGｺﾞｼｯｸE" w:hAnsi="HGｺﾞｼｯｸE" w:hint="eastAsia"/>
          <w:sz w:val="36"/>
          <w:szCs w:val="28"/>
        </w:rPr>
        <w:t>0〇〇</w:t>
      </w:r>
      <w:r>
        <w:rPr>
          <w:rFonts w:ascii="HGｺﾞｼｯｸE" w:eastAsia="HGｺﾞｼｯｸE" w:hAnsi="HGｺﾞｼｯｸE" w:hint="eastAsia"/>
          <w:sz w:val="36"/>
          <w:szCs w:val="28"/>
        </w:rPr>
        <w:t xml:space="preserve">年度 </w:t>
      </w:r>
      <w:r w:rsidRPr="006E0E25">
        <w:rPr>
          <w:rFonts w:ascii="HGｺﾞｼｯｸE" w:eastAsia="HGｺﾞｼｯｸE" w:hAnsi="HGｺﾞｼｯｸE" w:hint="eastAsia"/>
          <w:sz w:val="36"/>
          <w:szCs w:val="28"/>
        </w:rPr>
        <w:t>年間研修計画</w:t>
      </w:r>
      <w:r w:rsidRPr="006E0E25">
        <w:rPr>
          <w:rFonts w:ascii="HGｺﾞｼｯｸE" w:eastAsia="HGｺﾞｼｯｸE" w:hAnsi="HGｺﾞｼｯｸE" w:hint="eastAsia"/>
          <w:sz w:val="28"/>
          <w:szCs w:val="28"/>
        </w:rPr>
        <w:t>(園内研修)</w:t>
      </w:r>
    </w:p>
    <w:p w14:paraId="5BE93D17" w14:textId="77777777" w:rsidR="006E0E25" w:rsidRDefault="006E0E25" w:rsidP="006E0E25">
      <w:pPr>
        <w:jc w:val="right"/>
        <w:rPr>
          <w:rFonts w:ascii="HGｺﾞｼｯｸE" w:eastAsia="HGｺﾞｼｯｸE" w:hAnsi="HGｺﾞｼｯｸE"/>
          <w:sz w:val="22"/>
          <w:szCs w:val="28"/>
        </w:rPr>
      </w:pPr>
      <w:r>
        <w:rPr>
          <w:rFonts w:ascii="HGｺﾞｼｯｸE" w:eastAsia="HGｺﾞｼｯｸE" w:hAnsi="HGｺﾞｼｯｸE" w:hint="eastAsia"/>
          <w:sz w:val="22"/>
          <w:szCs w:val="28"/>
        </w:rPr>
        <w:t>作成日：20○○年○○月○○日</w:t>
      </w:r>
    </w:p>
    <w:p w14:paraId="1DD97F50" w14:textId="3B4C2FB4" w:rsidR="006E0E25" w:rsidRDefault="006E0E25" w:rsidP="0052633D">
      <w:pPr>
        <w:jc w:val="right"/>
        <w:rPr>
          <w:rFonts w:ascii="HGｺﾞｼｯｸE" w:eastAsia="HGｺﾞｼｯｸE" w:hAnsi="HGｺﾞｼｯｸE"/>
          <w:sz w:val="22"/>
          <w:szCs w:val="28"/>
        </w:rPr>
      </w:pPr>
      <w:r>
        <w:rPr>
          <w:rFonts w:ascii="HGｺﾞｼｯｸE" w:eastAsia="HGｺﾞｼｯｸE" w:hAnsi="HGｺﾞｼｯｸE" w:hint="eastAsia"/>
          <w:sz w:val="22"/>
          <w:szCs w:val="28"/>
        </w:rPr>
        <w:t>○○○園</w:t>
      </w:r>
    </w:p>
    <w:p w14:paraId="52D940DA" w14:textId="3BFBA94E" w:rsidR="00AC5861" w:rsidRPr="00146C92" w:rsidRDefault="00AC5861" w:rsidP="00146C92">
      <w:pPr>
        <w:jc w:val="left"/>
        <w:rPr>
          <w:rFonts w:asciiTheme="majorEastAsia" w:eastAsiaTheme="majorEastAsia" w:hAnsiTheme="majorEastAsia"/>
          <w:color w:val="FF0000"/>
          <w:szCs w:val="24"/>
        </w:rPr>
      </w:pPr>
      <w:r w:rsidRPr="00AC5861">
        <w:rPr>
          <w:rFonts w:asciiTheme="majorEastAsia" w:eastAsiaTheme="majorEastAsia" w:hAnsiTheme="majorEastAsia" w:hint="eastAsia"/>
          <w:color w:val="FF0000"/>
          <w:szCs w:val="24"/>
        </w:rPr>
        <w:t>注)適宜加工してご活用ください</w:t>
      </w:r>
    </w:p>
    <w:tbl>
      <w:tblPr>
        <w:tblStyle w:val="aa"/>
        <w:tblW w:w="0" w:type="auto"/>
        <w:tblLook w:val="04A0" w:firstRow="1" w:lastRow="0" w:firstColumn="1" w:lastColumn="0" w:noHBand="0" w:noVBand="1"/>
      </w:tblPr>
      <w:tblGrid>
        <w:gridCol w:w="396"/>
        <w:gridCol w:w="1579"/>
        <w:gridCol w:w="1080"/>
        <w:gridCol w:w="900"/>
        <w:gridCol w:w="5825"/>
      </w:tblGrid>
      <w:tr w:rsidR="006E0E25" w14:paraId="74C51CC7" w14:textId="77777777" w:rsidTr="00C349FA">
        <w:tc>
          <w:tcPr>
            <w:tcW w:w="396" w:type="dxa"/>
          </w:tcPr>
          <w:p w14:paraId="3BF5DF61" w14:textId="77777777" w:rsidR="006E0E25" w:rsidRPr="00C349FA" w:rsidRDefault="006E0E25" w:rsidP="00C349FA">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p>
        </w:tc>
        <w:tc>
          <w:tcPr>
            <w:tcW w:w="1579" w:type="dxa"/>
          </w:tcPr>
          <w:p w14:paraId="6287525F" w14:textId="77777777" w:rsidR="006E0E25" w:rsidRPr="00C349FA" w:rsidRDefault="006E0E25" w:rsidP="00C349FA">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実施年月日</w:t>
            </w:r>
          </w:p>
          <w:p w14:paraId="7C6FE0F2" w14:textId="77777777" w:rsidR="006E0E25" w:rsidRPr="00C349FA" w:rsidRDefault="006E0E25" w:rsidP="00C349FA">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(時間数)</w:t>
            </w:r>
          </w:p>
        </w:tc>
        <w:tc>
          <w:tcPr>
            <w:tcW w:w="1080" w:type="dxa"/>
          </w:tcPr>
          <w:p w14:paraId="6B15AD55" w14:textId="77777777" w:rsidR="006E0E25" w:rsidRPr="00C349FA" w:rsidRDefault="006E0E25" w:rsidP="00C349FA">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指針区分</w:t>
            </w:r>
          </w:p>
        </w:tc>
        <w:tc>
          <w:tcPr>
            <w:tcW w:w="900" w:type="dxa"/>
          </w:tcPr>
          <w:p w14:paraId="39A774D0" w14:textId="77777777" w:rsidR="006E0E25" w:rsidRPr="00C349FA" w:rsidRDefault="006E0E25" w:rsidP="00C349FA">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対象</w:t>
            </w:r>
          </w:p>
        </w:tc>
        <w:tc>
          <w:tcPr>
            <w:tcW w:w="5825" w:type="dxa"/>
          </w:tcPr>
          <w:p w14:paraId="68392ECB" w14:textId="77777777" w:rsidR="006E0E25" w:rsidRPr="00C349FA" w:rsidRDefault="00C349FA" w:rsidP="00C349FA">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研修</w:t>
            </w:r>
            <w:r w:rsidR="006E0E25" w:rsidRPr="00C349FA">
              <w:rPr>
                <w:rFonts w:asciiTheme="majorEastAsia" w:eastAsiaTheme="majorEastAsia" w:hAnsiTheme="majorEastAsia" w:hint="eastAsia"/>
                <w:sz w:val="20"/>
                <w:szCs w:val="28"/>
              </w:rPr>
              <w:t>内容</w:t>
            </w:r>
          </w:p>
        </w:tc>
      </w:tr>
      <w:tr w:rsidR="006E0E25" w14:paraId="697D38BE" w14:textId="77777777" w:rsidTr="00AB57A0">
        <w:trPr>
          <w:trHeight w:val="1551"/>
        </w:trPr>
        <w:tc>
          <w:tcPr>
            <w:tcW w:w="396" w:type="dxa"/>
          </w:tcPr>
          <w:p w14:paraId="48EDE1DF" w14:textId="77777777" w:rsidR="006E0E25" w:rsidRPr="00C349FA" w:rsidRDefault="006E0E25" w:rsidP="0052633D">
            <w:pPr>
              <w:jc w:val="center"/>
              <w:rPr>
                <w:rFonts w:asciiTheme="majorEastAsia" w:eastAsiaTheme="majorEastAsia" w:hAnsiTheme="majorEastAsia"/>
                <w:sz w:val="20"/>
                <w:szCs w:val="28"/>
              </w:rPr>
            </w:pPr>
            <w:bookmarkStart w:id="1" w:name="_Hlk49670821"/>
            <w:r w:rsidRPr="00C349FA">
              <w:rPr>
                <w:rFonts w:asciiTheme="majorEastAsia" w:eastAsiaTheme="majorEastAsia" w:hAnsiTheme="majorEastAsia" w:hint="eastAsia"/>
                <w:sz w:val="20"/>
                <w:szCs w:val="28"/>
              </w:rPr>
              <w:t>1</w:t>
            </w:r>
          </w:p>
        </w:tc>
        <w:tc>
          <w:tcPr>
            <w:tcW w:w="1579" w:type="dxa"/>
          </w:tcPr>
          <w:p w14:paraId="68FF1149" w14:textId="77777777" w:rsidR="006E0E25" w:rsidRPr="00C349FA" w:rsidRDefault="00C349FA" w:rsidP="006847B2">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006E0E25" w:rsidRPr="00C349FA">
              <w:rPr>
                <w:rFonts w:asciiTheme="majorEastAsia" w:eastAsiaTheme="majorEastAsia" w:hAnsiTheme="majorEastAsia" w:hint="eastAsia"/>
                <w:sz w:val="20"/>
                <w:szCs w:val="28"/>
              </w:rPr>
              <w:t>年</w:t>
            </w:r>
          </w:p>
          <w:p w14:paraId="1C46FF3B" w14:textId="77777777" w:rsidR="006E0E25" w:rsidRPr="00C349FA" w:rsidRDefault="006E0E25" w:rsidP="006847B2">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6ABA2883" w14:textId="77777777" w:rsidR="006E0E25" w:rsidRPr="00C349FA" w:rsidRDefault="006E0E25" w:rsidP="006847B2">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sidR="00C349FA">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02B11EA2" w14:textId="77777777" w:rsidR="006E0E25" w:rsidRPr="00C349FA" w:rsidRDefault="006E0E25" w:rsidP="006847B2">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職員の</w:t>
            </w:r>
          </w:p>
          <w:p w14:paraId="5FF0D5B0" w14:textId="77777777" w:rsidR="006E0E25" w:rsidRPr="00C349FA" w:rsidRDefault="006E0E25" w:rsidP="006847B2">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資質向上</w:t>
            </w:r>
          </w:p>
        </w:tc>
        <w:tc>
          <w:tcPr>
            <w:tcW w:w="900" w:type="dxa"/>
          </w:tcPr>
          <w:p w14:paraId="35429A8E" w14:textId="77777777" w:rsidR="006E0E25" w:rsidRPr="00C349FA" w:rsidRDefault="006E0E25"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57300D5B" w14:textId="77777777" w:rsidR="00C349FA" w:rsidRPr="00C349FA" w:rsidRDefault="006E0E25" w:rsidP="006847B2">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園内研修教材「園の一員として働くということ</w:t>
            </w:r>
            <w:r w:rsidR="00C349FA" w:rsidRPr="00C349FA">
              <w:rPr>
                <w:rFonts w:asciiTheme="majorEastAsia" w:eastAsiaTheme="majorEastAsia" w:hAnsiTheme="majorEastAsia" w:hint="eastAsia"/>
                <w:sz w:val="20"/>
                <w:szCs w:val="28"/>
              </w:rPr>
              <w:t>(</w:t>
            </w:r>
            <w:r w:rsidR="00C349FA" w:rsidRPr="00C349FA">
              <w:rPr>
                <w:rFonts w:asciiTheme="majorEastAsia" w:eastAsiaTheme="majorEastAsia" w:hAnsiTheme="majorEastAsia"/>
                <w:sz w:val="20"/>
                <w:szCs w:val="28"/>
              </w:rPr>
              <w:t>40</w:t>
            </w:r>
            <w:r w:rsidR="00C349FA" w:rsidRPr="00C349FA">
              <w:rPr>
                <w:rFonts w:asciiTheme="majorEastAsia" w:eastAsiaTheme="majorEastAsia" w:hAnsiTheme="majorEastAsia" w:hint="eastAsia"/>
                <w:sz w:val="20"/>
                <w:szCs w:val="28"/>
              </w:rPr>
              <w:t>分，内容・講師は別紙参照)</w:t>
            </w:r>
            <w:r w:rsidRPr="00C349FA">
              <w:rPr>
                <w:rFonts w:asciiTheme="majorEastAsia" w:eastAsiaTheme="majorEastAsia" w:hAnsiTheme="majorEastAsia" w:hint="eastAsia"/>
                <w:sz w:val="20"/>
                <w:szCs w:val="28"/>
              </w:rPr>
              <w:t>」</w:t>
            </w:r>
            <w:r w:rsidR="00C349FA">
              <w:rPr>
                <w:rFonts w:asciiTheme="majorEastAsia" w:eastAsiaTheme="majorEastAsia" w:hAnsiTheme="majorEastAsia" w:hint="eastAsia"/>
                <w:sz w:val="20"/>
                <w:szCs w:val="28"/>
              </w:rPr>
              <w:t>を視聴する。その後、解説内容もふまえ参加職員で討議をおこなう。保育者としての職責を全うするための心構えや基本事項・実践方法について確認する。</w:t>
            </w:r>
          </w:p>
        </w:tc>
      </w:tr>
      <w:bookmarkEnd w:id="1"/>
      <w:tr w:rsidR="00C349FA" w14:paraId="2003D664" w14:textId="77777777" w:rsidTr="00AB57A0">
        <w:trPr>
          <w:trHeight w:val="1556"/>
        </w:trPr>
        <w:tc>
          <w:tcPr>
            <w:tcW w:w="396" w:type="dxa"/>
          </w:tcPr>
          <w:p w14:paraId="03F6C551" w14:textId="77777777" w:rsidR="00C349FA" w:rsidRPr="00C349FA" w:rsidRDefault="00C349FA"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2</w:t>
            </w:r>
          </w:p>
        </w:tc>
        <w:tc>
          <w:tcPr>
            <w:tcW w:w="1579" w:type="dxa"/>
          </w:tcPr>
          <w:p w14:paraId="2CFC644E" w14:textId="77777777" w:rsidR="00C349FA" w:rsidRPr="00C349FA" w:rsidRDefault="00C349FA" w:rsidP="00C349FA">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69A0E0CC" w14:textId="77777777" w:rsidR="00C349FA" w:rsidRPr="00C349FA" w:rsidRDefault="00C349FA" w:rsidP="00C349F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5BDCD17E" w14:textId="77777777" w:rsidR="00C349FA" w:rsidRPr="00C349FA" w:rsidRDefault="00C349FA" w:rsidP="00C349F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415DB161" w14:textId="77777777" w:rsidR="00C349FA" w:rsidRPr="00C349FA" w:rsidRDefault="00C349FA" w:rsidP="00C349FA">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子育て支援</w:t>
            </w:r>
          </w:p>
        </w:tc>
        <w:tc>
          <w:tcPr>
            <w:tcW w:w="900" w:type="dxa"/>
          </w:tcPr>
          <w:p w14:paraId="426AB193" w14:textId="77777777" w:rsidR="00C349FA" w:rsidRPr="00C349FA" w:rsidRDefault="00C349FA"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122B3E5B" w14:textId="77777777" w:rsidR="00C349FA" w:rsidRPr="00C349FA" w:rsidRDefault="00C349FA" w:rsidP="00C349F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困った保護者・非常識クレーマー対応</w:t>
            </w:r>
            <w:r w:rsidRPr="00C349FA">
              <w:rPr>
                <w:rFonts w:asciiTheme="majorEastAsia" w:eastAsiaTheme="majorEastAsia" w:hAnsiTheme="majorEastAsia" w:hint="eastAsia"/>
                <w:sz w:val="20"/>
                <w:szCs w:val="28"/>
              </w:rPr>
              <w:t>(</w:t>
            </w:r>
            <w:r w:rsidRPr="00C349FA">
              <w:rPr>
                <w:rFonts w:asciiTheme="majorEastAsia" w:eastAsiaTheme="majorEastAsia" w:hAnsiTheme="majorEastAsia"/>
                <w:sz w:val="20"/>
                <w:szCs w:val="28"/>
              </w:rPr>
              <w:t>40</w:t>
            </w:r>
            <w:r w:rsidRPr="00C349FA">
              <w:rPr>
                <w:rFonts w:asciiTheme="majorEastAsia" w:eastAsiaTheme="majorEastAsia" w:hAnsiTheme="majorEastAsia" w:hint="eastAsia"/>
                <w:sz w:val="20"/>
                <w:szCs w:val="28"/>
              </w:rPr>
              <w:t>分，内容・講師は別紙参照)」</w:t>
            </w:r>
            <w:r>
              <w:rPr>
                <w:rFonts w:asciiTheme="majorEastAsia" w:eastAsiaTheme="majorEastAsia" w:hAnsiTheme="majorEastAsia" w:hint="eastAsia"/>
                <w:sz w:val="20"/>
                <w:szCs w:val="28"/>
              </w:rPr>
              <w:t>を視聴する。その後、解説内容もふまえ参加職員で討議をおこなう。園児や他の保護者・園の職員を守るために、どのように対応すべきかを学び、園としての対応方針を確認する。</w:t>
            </w:r>
          </w:p>
        </w:tc>
      </w:tr>
      <w:tr w:rsidR="00C349FA" w14:paraId="476B732A" w14:textId="77777777" w:rsidTr="00AB57A0">
        <w:trPr>
          <w:trHeight w:val="1560"/>
        </w:trPr>
        <w:tc>
          <w:tcPr>
            <w:tcW w:w="396" w:type="dxa"/>
          </w:tcPr>
          <w:p w14:paraId="4E44900C" w14:textId="77777777" w:rsidR="00C349FA" w:rsidRPr="00C349FA" w:rsidRDefault="00C349FA"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3</w:t>
            </w:r>
          </w:p>
        </w:tc>
        <w:tc>
          <w:tcPr>
            <w:tcW w:w="1579" w:type="dxa"/>
          </w:tcPr>
          <w:p w14:paraId="3756EE68" w14:textId="77777777" w:rsidR="00C349FA" w:rsidRPr="00C349FA" w:rsidRDefault="00C349FA" w:rsidP="00C349FA">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1D04E1A7" w14:textId="77777777" w:rsidR="00C349FA" w:rsidRPr="00C349FA" w:rsidRDefault="00C349FA" w:rsidP="00C349F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5F517D49" w14:textId="77777777" w:rsidR="00C349FA" w:rsidRPr="00C349FA" w:rsidRDefault="00C349FA" w:rsidP="00C349F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54404D82" w14:textId="77777777" w:rsidR="00C349FA" w:rsidRPr="00C349FA" w:rsidRDefault="00757112" w:rsidP="00C349FA">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健康及び安全</w:t>
            </w:r>
          </w:p>
        </w:tc>
        <w:tc>
          <w:tcPr>
            <w:tcW w:w="900" w:type="dxa"/>
          </w:tcPr>
          <w:p w14:paraId="41EA54F6" w14:textId="77777777" w:rsidR="00C349FA" w:rsidRPr="00C349FA" w:rsidRDefault="00C349FA"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55CA27F3" w14:textId="77777777" w:rsidR="00C349FA" w:rsidRPr="00C349FA" w:rsidRDefault="00C349FA" w:rsidP="00C349F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園内研修教材「</w:t>
            </w:r>
            <w:r w:rsidR="00757112">
              <w:rPr>
                <w:rFonts w:asciiTheme="majorEastAsia" w:eastAsiaTheme="majorEastAsia" w:hAnsiTheme="majorEastAsia" w:hint="eastAsia"/>
                <w:sz w:val="20"/>
                <w:szCs w:val="28"/>
              </w:rPr>
              <w:t>園で取り組むべき暑さ対策</w:t>
            </w:r>
            <w:r w:rsidRPr="00C349FA">
              <w:rPr>
                <w:rFonts w:asciiTheme="majorEastAsia" w:eastAsiaTheme="majorEastAsia" w:hAnsiTheme="majorEastAsia" w:hint="eastAsia"/>
                <w:sz w:val="20"/>
                <w:szCs w:val="28"/>
              </w:rPr>
              <w:t>(</w:t>
            </w:r>
            <w:r w:rsidRPr="00C349FA">
              <w:rPr>
                <w:rFonts w:asciiTheme="majorEastAsia" w:eastAsiaTheme="majorEastAsia" w:hAnsiTheme="majorEastAsia"/>
                <w:sz w:val="20"/>
                <w:szCs w:val="28"/>
              </w:rPr>
              <w:t>40</w:t>
            </w:r>
            <w:r w:rsidRPr="00C349FA">
              <w:rPr>
                <w:rFonts w:asciiTheme="majorEastAsia" w:eastAsiaTheme="majorEastAsia" w:hAnsiTheme="majorEastAsia" w:hint="eastAsia"/>
                <w:sz w:val="20"/>
                <w:szCs w:val="28"/>
              </w:rPr>
              <w:t>分，内容・講師は別紙参照)」</w:t>
            </w:r>
            <w:r>
              <w:rPr>
                <w:rFonts w:asciiTheme="majorEastAsia" w:eastAsiaTheme="majorEastAsia" w:hAnsiTheme="majorEastAsia" w:hint="eastAsia"/>
                <w:sz w:val="20"/>
                <w:szCs w:val="28"/>
              </w:rPr>
              <w:t>を視聴する。その後、解説内容もふまえ参加職員で討議をおこなう。</w:t>
            </w:r>
            <w:r w:rsidR="00757112">
              <w:rPr>
                <w:rFonts w:asciiTheme="majorEastAsia" w:eastAsiaTheme="majorEastAsia" w:hAnsiTheme="majorEastAsia" w:hint="eastAsia"/>
                <w:sz w:val="20"/>
                <w:szCs w:val="28"/>
              </w:rPr>
              <w:t>地球温暖化に伴い懸念される熱中症から園児を守るため、最新の研究成果や具体的な対応方法について学ぶ。</w:t>
            </w:r>
          </w:p>
        </w:tc>
      </w:tr>
      <w:tr w:rsidR="00757112" w14:paraId="5E04F638" w14:textId="77777777" w:rsidTr="00AB57A0">
        <w:trPr>
          <w:trHeight w:val="1565"/>
        </w:trPr>
        <w:tc>
          <w:tcPr>
            <w:tcW w:w="396" w:type="dxa"/>
          </w:tcPr>
          <w:p w14:paraId="002DDC97" w14:textId="77777777" w:rsidR="00757112" w:rsidRPr="00C349FA" w:rsidRDefault="00757112" w:rsidP="0052633D">
            <w:pPr>
              <w:jc w:val="center"/>
              <w:rPr>
                <w:rFonts w:asciiTheme="majorEastAsia" w:eastAsiaTheme="majorEastAsia" w:hAnsiTheme="majorEastAsia"/>
                <w:sz w:val="20"/>
                <w:szCs w:val="28"/>
              </w:rPr>
            </w:pPr>
            <w:bookmarkStart w:id="2" w:name="_Hlk49668352"/>
            <w:bookmarkEnd w:id="0"/>
            <w:r w:rsidRPr="00C349FA">
              <w:rPr>
                <w:rFonts w:asciiTheme="majorEastAsia" w:eastAsiaTheme="majorEastAsia" w:hAnsiTheme="majorEastAsia" w:hint="eastAsia"/>
                <w:sz w:val="20"/>
                <w:szCs w:val="28"/>
              </w:rPr>
              <w:t>4</w:t>
            </w:r>
          </w:p>
        </w:tc>
        <w:tc>
          <w:tcPr>
            <w:tcW w:w="1579" w:type="dxa"/>
          </w:tcPr>
          <w:p w14:paraId="7A744785" w14:textId="77777777" w:rsidR="00757112" w:rsidRPr="00C349FA" w:rsidRDefault="00757112" w:rsidP="00757112">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59E8C223" w14:textId="77777777" w:rsidR="00757112" w:rsidRPr="00C349FA" w:rsidRDefault="00757112" w:rsidP="00757112">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516C9480" w14:textId="77777777" w:rsidR="00757112" w:rsidRPr="00C349FA" w:rsidRDefault="00757112" w:rsidP="00757112">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4D89DFE5" w14:textId="77777777" w:rsidR="00757112" w:rsidRPr="00C349FA" w:rsidRDefault="00757112" w:rsidP="00757112">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保育の内容</w:t>
            </w:r>
          </w:p>
        </w:tc>
        <w:tc>
          <w:tcPr>
            <w:tcW w:w="900" w:type="dxa"/>
          </w:tcPr>
          <w:p w14:paraId="3D5F3586" w14:textId="77777777" w:rsidR="00757112" w:rsidRPr="00C349FA" w:rsidRDefault="00757112"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08952DA6" w14:textId="77777777" w:rsidR="00757112" w:rsidRPr="00C349FA" w:rsidRDefault="00757112" w:rsidP="00757112">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園内研修</w:t>
            </w:r>
            <w:r w:rsidR="00A6420F">
              <w:rPr>
                <w:rFonts w:asciiTheme="majorEastAsia" w:eastAsiaTheme="majorEastAsia" w:hAnsiTheme="majorEastAsia" w:hint="eastAsia"/>
                <w:sz w:val="20"/>
                <w:szCs w:val="28"/>
              </w:rPr>
              <w:t>教材『学びにつながる基礎づくり「かず」』</w:t>
            </w:r>
            <w:r w:rsidRPr="00C349FA">
              <w:rPr>
                <w:rFonts w:asciiTheme="majorEastAsia" w:eastAsiaTheme="majorEastAsia" w:hAnsiTheme="majorEastAsia" w:hint="eastAsia"/>
                <w:sz w:val="20"/>
                <w:szCs w:val="28"/>
              </w:rPr>
              <w:t>(</w:t>
            </w:r>
            <w:r w:rsidRPr="00C349FA">
              <w:rPr>
                <w:rFonts w:asciiTheme="majorEastAsia" w:eastAsiaTheme="majorEastAsia" w:hAnsiTheme="majorEastAsia"/>
                <w:sz w:val="20"/>
                <w:szCs w:val="28"/>
              </w:rPr>
              <w:t>40</w:t>
            </w:r>
            <w:r w:rsidRPr="00C349FA">
              <w:rPr>
                <w:rFonts w:asciiTheme="majorEastAsia" w:eastAsiaTheme="majorEastAsia" w:hAnsiTheme="majorEastAsia" w:hint="eastAsia"/>
                <w:sz w:val="20"/>
                <w:szCs w:val="28"/>
              </w:rPr>
              <w:t>分，内容・講師は別紙参照)」</w:t>
            </w:r>
            <w:r>
              <w:rPr>
                <w:rFonts w:asciiTheme="majorEastAsia" w:eastAsiaTheme="majorEastAsia" w:hAnsiTheme="majorEastAsia" w:hint="eastAsia"/>
                <w:sz w:val="20"/>
                <w:szCs w:val="28"/>
              </w:rPr>
              <w:t>を視聴する。その後、解説内容もふまえ参加職員で討議をおこなう。</w:t>
            </w:r>
            <w:r w:rsidR="00A6420F">
              <w:rPr>
                <w:rFonts w:asciiTheme="majorEastAsia" w:eastAsiaTheme="majorEastAsia" w:hAnsiTheme="majorEastAsia" w:hint="eastAsia"/>
                <w:sz w:val="20"/>
                <w:szCs w:val="28"/>
              </w:rPr>
              <w:t>幼保小連携もふまえ、小学校での学びにつながる基礎作りに保育者としてどのように関わればよいかを学ぶ。</w:t>
            </w:r>
          </w:p>
        </w:tc>
      </w:tr>
      <w:bookmarkEnd w:id="2"/>
      <w:tr w:rsidR="00A6420F" w14:paraId="0693CBA4" w14:textId="77777777" w:rsidTr="00AB57A0">
        <w:trPr>
          <w:trHeight w:val="1556"/>
        </w:trPr>
        <w:tc>
          <w:tcPr>
            <w:tcW w:w="396" w:type="dxa"/>
          </w:tcPr>
          <w:p w14:paraId="7F66B608" w14:textId="77777777" w:rsidR="00A6420F" w:rsidRPr="00C349FA" w:rsidRDefault="00A6420F"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5</w:t>
            </w:r>
          </w:p>
        </w:tc>
        <w:tc>
          <w:tcPr>
            <w:tcW w:w="1579" w:type="dxa"/>
          </w:tcPr>
          <w:p w14:paraId="22623C21" w14:textId="77777777" w:rsidR="00A6420F" w:rsidRPr="00C349FA" w:rsidRDefault="00A6420F" w:rsidP="00A6420F">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2DA99522" w14:textId="77777777" w:rsidR="00A6420F" w:rsidRPr="00C349FA" w:rsidRDefault="00A6420F" w:rsidP="00A6420F">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5DCAF657" w14:textId="77777777" w:rsidR="00A6420F" w:rsidRPr="00C349FA" w:rsidRDefault="00A6420F" w:rsidP="00A6420F">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4E596243" w14:textId="77777777" w:rsidR="00A6420F" w:rsidRPr="00C349FA" w:rsidRDefault="00A6420F" w:rsidP="00A6420F">
            <w:pPr>
              <w:jc w:val="left"/>
              <w:rPr>
                <w:rFonts w:asciiTheme="majorEastAsia" w:eastAsiaTheme="majorEastAsia" w:hAnsiTheme="majorEastAsia"/>
                <w:sz w:val="20"/>
                <w:szCs w:val="28"/>
              </w:rPr>
            </w:pPr>
            <w:r w:rsidRPr="00A6420F">
              <w:rPr>
                <w:rFonts w:asciiTheme="majorEastAsia" w:eastAsiaTheme="majorEastAsia" w:hAnsiTheme="majorEastAsia" w:hint="eastAsia"/>
                <w:sz w:val="20"/>
                <w:szCs w:val="28"/>
              </w:rPr>
              <w:t>子育て支援</w:t>
            </w:r>
          </w:p>
        </w:tc>
        <w:tc>
          <w:tcPr>
            <w:tcW w:w="900" w:type="dxa"/>
          </w:tcPr>
          <w:p w14:paraId="561B8B71" w14:textId="77777777" w:rsidR="00A6420F" w:rsidRPr="00C349FA" w:rsidRDefault="00A6420F"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79C1457D" w14:textId="77777777" w:rsidR="00A6420F" w:rsidRPr="00C349FA" w:rsidRDefault="00A6420F" w:rsidP="00A6420F">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園内研修</w:t>
            </w:r>
            <w:r>
              <w:rPr>
                <w:rFonts w:asciiTheme="majorEastAsia" w:eastAsiaTheme="majorEastAsia" w:hAnsiTheme="majorEastAsia" w:hint="eastAsia"/>
                <w:sz w:val="20"/>
                <w:szCs w:val="28"/>
              </w:rPr>
              <w:t>教材「自園の保護者対応」</w:t>
            </w:r>
            <w:r w:rsidRPr="00C349FA">
              <w:rPr>
                <w:rFonts w:asciiTheme="majorEastAsia" w:eastAsiaTheme="majorEastAsia" w:hAnsiTheme="majorEastAsia" w:hint="eastAsia"/>
                <w:sz w:val="20"/>
                <w:szCs w:val="28"/>
              </w:rPr>
              <w:t>(</w:t>
            </w:r>
            <w:r w:rsidRPr="00C349FA">
              <w:rPr>
                <w:rFonts w:asciiTheme="majorEastAsia" w:eastAsiaTheme="majorEastAsia" w:hAnsiTheme="majorEastAsia"/>
                <w:sz w:val="20"/>
                <w:szCs w:val="28"/>
              </w:rPr>
              <w:t>40</w:t>
            </w:r>
            <w:r w:rsidRPr="00C349FA">
              <w:rPr>
                <w:rFonts w:asciiTheme="majorEastAsia" w:eastAsiaTheme="majorEastAsia" w:hAnsiTheme="majorEastAsia" w:hint="eastAsia"/>
                <w:sz w:val="20"/>
                <w:szCs w:val="28"/>
              </w:rPr>
              <w:t>分，内容・講師は別紙参照)」</w:t>
            </w:r>
            <w:r>
              <w:rPr>
                <w:rFonts w:asciiTheme="majorEastAsia" w:eastAsiaTheme="majorEastAsia" w:hAnsiTheme="majorEastAsia" w:hint="eastAsia"/>
                <w:sz w:val="20"/>
                <w:szCs w:val="28"/>
              </w:rPr>
              <w:t>を視聴する。その後、解説内容もふまえ参加職員で討議をおこなう。指針の示す「子育て支援」の基本を再確認すると共に、自園の保護者に対して共通の対応・意識を持つことを確認する。</w:t>
            </w:r>
          </w:p>
        </w:tc>
      </w:tr>
      <w:tr w:rsidR="00A6420F" w14:paraId="2FFF5F10" w14:textId="77777777" w:rsidTr="00C349FA">
        <w:tc>
          <w:tcPr>
            <w:tcW w:w="396" w:type="dxa"/>
          </w:tcPr>
          <w:p w14:paraId="6EF81689" w14:textId="77777777" w:rsidR="00A6420F" w:rsidRPr="00C349FA" w:rsidRDefault="00A6420F"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6</w:t>
            </w:r>
          </w:p>
        </w:tc>
        <w:tc>
          <w:tcPr>
            <w:tcW w:w="1579" w:type="dxa"/>
          </w:tcPr>
          <w:p w14:paraId="3E857C4E" w14:textId="77777777" w:rsidR="00A6420F" w:rsidRPr="00C349FA" w:rsidRDefault="00A6420F" w:rsidP="00A6420F">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21FEA3F7" w14:textId="77777777" w:rsidR="00A6420F" w:rsidRPr="00C349FA" w:rsidRDefault="00A6420F" w:rsidP="00A6420F">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40E4F639" w14:textId="77777777" w:rsidR="00A6420F" w:rsidRPr="00C349FA" w:rsidRDefault="00A6420F" w:rsidP="00A6420F">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2AC6CB17" w14:textId="77777777" w:rsidR="00A6420F" w:rsidRPr="00C349FA" w:rsidRDefault="00A6420F" w:rsidP="00A6420F">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健康及び安全</w:t>
            </w:r>
          </w:p>
        </w:tc>
        <w:tc>
          <w:tcPr>
            <w:tcW w:w="900" w:type="dxa"/>
          </w:tcPr>
          <w:p w14:paraId="2769F7CA" w14:textId="77777777" w:rsidR="00A6420F" w:rsidRPr="00C349FA" w:rsidRDefault="00A6420F"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2753D055" w14:textId="77777777" w:rsidR="00A6420F" w:rsidRDefault="00A6420F" w:rsidP="00A6420F">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園内研修</w:t>
            </w:r>
            <w:r>
              <w:rPr>
                <w:rFonts w:asciiTheme="majorEastAsia" w:eastAsiaTheme="majorEastAsia" w:hAnsiTheme="majorEastAsia" w:hint="eastAsia"/>
                <w:sz w:val="20"/>
                <w:szCs w:val="28"/>
              </w:rPr>
              <w:t>教材「食育計画の立案とその活用」</w:t>
            </w:r>
            <w:r w:rsidRPr="00C349FA">
              <w:rPr>
                <w:rFonts w:asciiTheme="majorEastAsia" w:eastAsiaTheme="majorEastAsia" w:hAnsiTheme="majorEastAsia" w:hint="eastAsia"/>
                <w:sz w:val="20"/>
                <w:szCs w:val="28"/>
              </w:rPr>
              <w:t>(</w:t>
            </w:r>
            <w:r w:rsidRPr="00C349FA">
              <w:rPr>
                <w:rFonts w:asciiTheme="majorEastAsia" w:eastAsiaTheme="majorEastAsia" w:hAnsiTheme="majorEastAsia"/>
                <w:sz w:val="20"/>
                <w:szCs w:val="28"/>
              </w:rPr>
              <w:t>40</w:t>
            </w:r>
            <w:r w:rsidRPr="00C349FA">
              <w:rPr>
                <w:rFonts w:asciiTheme="majorEastAsia" w:eastAsiaTheme="majorEastAsia" w:hAnsiTheme="majorEastAsia" w:hint="eastAsia"/>
                <w:sz w:val="20"/>
                <w:szCs w:val="28"/>
              </w:rPr>
              <w:t>分，内容・講師は別紙参照)」</w:t>
            </w:r>
            <w:r>
              <w:rPr>
                <w:rFonts w:asciiTheme="majorEastAsia" w:eastAsiaTheme="majorEastAsia" w:hAnsiTheme="majorEastAsia" w:hint="eastAsia"/>
                <w:sz w:val="20"/>
                <w:szCs w:val="28"/>
              </w:rPr>
              <w:t>を視聴する。その後、解説内容もふ</w:t>
            </w:r>
            <w:r w:rsidR="00AB57A0">
              <w:rPr>
                <w:rFonts w:asciiTheme="majorEastAsia" w:eastAsiaTheme="majorEastAsia" w:hAnsiTheme="majorEastAsia" w:hint="eastAsia"/>
                <w:sz w:val="20"/>
                <w:szCs w:val="28"/>
              </w:rPr>
              <w:t>まえ参加職員で討議をおこなう。食育に関する知識を深め、健康的な食</w:t>
            </w:r>
            <w:r>
              <w:rPr>
                <w:rFonts w:asciiTheme="majorEastAsia" w:eastAsiaTheme="majorEastAsia" w:hAnsiTheme="majorEastAsia" w:hint="eastAsia"/>
                <w:sz w:val="20"/>
                <w:szCs w:val="28"/>
              </w:rPr>
              <w:t>に向けて保育者としてどのように関わるべきかを</w:t>
            </w:r>
            <w:r w:rsidR="00144431">
              <w:rPr>
                <w:rFonts w:asciiTheme="majorEastAsia" w:eastAsiaTheme="majorEastAsia" w:hAnsiTheme="majorEastAsia" w:hint="eastAsia"/>
                <w:sz w:val="20"/>
                <w:szCs w:val="28"/>
              </w:rPr>
              <w:t>学ぶ。</w:t>
            </w:r>
          </w:p>
          <w:p w14:paraId="556C1F73" w14:textId="77777777" w:rsidR="0052633D" w:rsidRPr="00C349FA" w:rsidRDefault="0052633D" w:rsidP="00A6420F">
            <w:pPr>
              <w:jc w:val="left"/>
              <w:rPr>
                <w:rFonts w:asciiTheme="majorEastAsia" w:eastAsiaTheme="majorEastAsia" w:hAnsiTheme="majorEastAsia"/>
                <w:sz w:val="20"/>
                <w:szCs w:val="28"/>
              </w:rPr>
            </w:pPr>
          </w:p>
        </w:tc>
      </w:tr>
      <w:tr w:rsidR="00144431" w14:paraId="67398F12" w14:textId="77777777" w:rsidTr="00AB57A0">
        <w:trPr>
          <w:trHeight w:val="1559"/>
        </w:trPr>
        <w:tc>
          <w:tcPr>
            <w:tcW w:w="396" w:type="dxa"/>
          </w:tcPr>
          <w:p w14:paraId="72EEABF2" w14:textId="77777777" w:rsidR="00144431" w:rsidRPr="00C349FA" w:rsidRDefault="00144431" w:rsidP="0052633D">
            <w:pPr>
              <w:jc w:val="center"/>
              <w:rPr>
                <w:rFonts w:asciiTheme="majorEastAsia" w:eastAsiaTheme="majorEastAsia" w:hAnsiTheme="majorEastAsia"/>
                <w:sz w:val="20"/>
                <w:szCs w:val="28"/>
              </w:rPr>
            </w:pPr>
            <w:bookmarkStart w:id="3" w:name="_Hlk43829361"/>
            <w:r w:rsidRPr="00C349FA">
              <w:rPr>
                <w:rFonts w:asciiTheme="majorEastAsia" w:eastAsiaTheme="majorEastAsia" w:hAnsiTheme="majorEastAsia" w:hint="eastAsia"/>
                <w:sz w:val="20"/>
                <w:szCs w:val="28"/>
              </w:rPr>
              <w:t>7</w:t>
            </w:r>
          </w:p>
        </w:tc>
        <w:tc>
          <w:tcPr>
            <w:tcW w:w="1579" w:type="dxa"/>
          </w:tcPr>
          <w:p w14:paraId="49475986" w14:textId="77777777" w:rsidR="00144431" w:rsidRPr="00C349FA" w:rsidRDefault="00144431" w:rsidP="00144431">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51425833" w14:textId="77777777" w:rsidR="00144431" w:rsidRPr="00C349FA" w:rsidRDefault="00144431" w:rsidP="00144431">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793E734B" w14:textId="77777777" w:rsidR="00144431" w:rsidRPr="00C349FA" w:rsidRDefault="00144431" w:rsidP="00144431">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6BD9EB1F" w14:textId="77777777" w:rsidR="00144431" w:rsidRPr="00C349FA" w:rsidRDefault="00144431" w:rsidP="00144431">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保育の内容</w:t>
            </w:r>
          </w:p>
        </w:tc>
        <w:tc>
          <w:tcPr>
            <w:tcW w:w="900" w:type="dxa"/>
          </w:tcPr>
          <w:p w14:paraId="221DED3D" w14:textId="77777777" w:rsidR="00144431" w:rsidRPr="00C349FA" w:rsidRDefault="00144431"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71230311" w14:textId="77777777" w:rsidR="00144431" w:rsidRPr="00C349FA" w:rsidRDefault="00144431" w:rsidP="00144431">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園内研修</w:t>
            </w:r>
            <w:r>
              <w:rPr>
                <w:rFonts w:asciiTheme="majorEastAsia" w:eastAsiaTheme="majorEastAsia" w:hAnsiTheme="majorEastAsia" w:hint="eastAsia"/>
                <w:sz w:val="20"/>
                <w:szCs w:val="28"/>
              </w:rPr>
              <w:t>教材「10の姿と音楽教育」</w:t>
            </w:r>
            <w:r w:rsidRPr="00C349FA">
              <w:rPr>
                <w:rFonts w:asciiTheme="majorEastAsia" w:eastAsiaTheme="majorEastAsia" w:hAnsiTheme="majorEastAsia" w:hint="eastAsia"/>
                <w:sz w:val="20"/>
                <w:szCs w:val="28"/>
              </w:rPr>
              <w:t>(</w:t>
            </w:r>
            <w:r w:rsidRPr="00C349FA">
              <w:rPr>
                <w:rFonts w:asciiTheme="majorEastAsia" w:eastAsiaTheme="majorEastAsia" w:hAnsiTheme="majorEastAsia"/>
                <w:sz w:val="20"/>
                <w:szCs w:val="28"/>
              </w:rPr>
              <w:t>40</w:t>
            </w:r>
            <w:r w:rsidRPr="00C349FA">
              <w:rPr>
                <w:rFonts w:asciiTheme="majorEastAsia" w:eastAsiaTheme="majorEastAsia" w:hAnsiTheme="majorEastAsia" w:hint="eastAsia"/>
                <w:sz w:val="20"/>
                <w:szCs w:val="28"/>
              </w:rPr>
              <w:t>分，内容・講師は別紙参照)」</w:t>
            </w:r>
            <w:r>
              <w:rPr>
                <w:rFonts w:asciiTheme="majorEastAsia" w:eastAsiaTheme="majorEastAsia" w:hAnsiTheme="majorEastAsia" w:hint="eastAsia"/>
                <w:sz w:val="20"/>
                <w:szCs w:val="28"/>
              </w:rPr>
              <w:t>を視聴する。その後、解説内容もふまえ参加職員で討議をおこなう。子どもの育ちに音楽教育がいかに関わっているかを学び、園としての音楽教育の</w:t>
            </w:r>
            <w:r w:rsidR="00A96F83">
              <w:rPr>
                <w:rFonts w:asciiTheme="majorEastAsia" w:eastAsiaTheme="majorEastAsia" w:hAnsiTheme="majorEastAsia" w:hint="eastAsia"/>
                <w:sz w:val="20"/>
                <w:szCs w:val="28"/>
              </w:rPr>
              <w:t>取組み</w:t>
            </w:r>
            <w:r>
              <w:rPr>
                <w:rFonts w:asciiTheme="majorEastAsia" w:eastAsiaTheme="majorEastAsia" w:hAnsiTheme="majorEastAsia" w:hint="eastAsia"/>
                <w:sz w:val="20"/>
                <w:szCs w:val="28"/>
              </w:rPr>
              <w:t>について確認する。</w:t>
            </w:r>
          </w:p>
        </w:tc>
      </w:tr>
      <w:tr w:rsidR="008E4F09" w14:paraId="55B7803A" w14:textId="77777777" w:rsidTr="00616217">
        <w:trPr>
          <w:trHeight w:val="1559"/>
        </w:trPr>
        <w:tc>
          <w:tcPr>
            <w:tcW w:w="396" w:type="dxa"/>
          </w:tcPr>
          <w:p w14:paraId="1DF73B8E" w14:textId="11A4D6FB" w:rsidR="008E4F09" w:rsidRPr="00C349FA" w:rsidRDefault="008E4F09" w:rsidP="00616217">
            <w:pPr>
              <w:jc w:val="center"/>
              <w:rPr>
                <w:rFonts w:asciiTheme="majorEastAsia" w:eastAsiaTheme="majorEastAsia" w:hAnsiTheme="majorEastAsia"/>
                <w:sz w:val="20"/>
                <w:szCs w:val="28"/>
              </w:rPr>
            </w:pPr>
            <w:bookmarkStart w:id="4" w:name="_Hlk43873249"/>
            <w:bookmarkEnd w:id="3"/>
            <w:r>
              <w:rPr>
                <w:rFonts w:asciiTheme="majorEastAsia" w:eastAsiaTheme="majorEastAsia" w:hAnsiTheme="majorEastAsia" w:hint="eastAsia"/>
                <w:sz w:val="20"/>
                <w:szCs w:val="28"/>
              </w:rPr>
              <w:t>8</w:t>
            </w:r>
          </w:p>
        </w:tc>
        <w:tc>
          <w:tcPr>
            <w:tcW w:w="1579" w:type="dxa"/>
          </w:tcPr>
          <w:p w14:paraId="30B4876F" w14:textId="77777777" w:rsidR="008E4F09" w:rsidRPr="00C349FA" w:rsidRDefault="008E4F09" w:rsidP="00616217">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18BC86CB" w14:textId="77777777" w:rsidR="008E4F09" w:rsidRPr="00C349FA" w:rsidRDefault="008E4F09" w:rsidP="00616217">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138BC894" w14:textId="77777777" w:rsidR="008E4F09" w:rsidRPr="00C349FA" w:rsidRDefault="008E4F09" w:rsidP="00616217">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749A9D65" w14:textId="500F38A7" w:rsidR="008E4F09" w:rsidRPr="00C349FA" w:rsidRDefault="003F4A88" w:rsidP="00616217">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健康及び安全</w:t>
            </w:r>
          </w:p>
        </w:tc>
        <w:tc>
          <w:tcPr>
            <w:tcW w:w="900" w:type="dxa"/>
          </w:tcPr>
          <w:p w14:paraId="6A951E68" w14:textId="77777777" w:rsidR="008E4F09" w:rsidRPr="00C349FA" w:rsidRDefault="008E4F09" w:rsidP="00616217">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75BC5937" w14:textId="176D6E51" w:rsidR="008E4F09" w:rsidRPr="00C349FA" w:rsidRDefault="008E4F09" w:rsidP="00616217">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園内研修</w:t>
            </w:r>
            <w:r>
              <w:rPr>
                <w:rFonts w:asciiTheme="majorEastAsia" w:eastAsiaTheme="majorEastAsia" w:hAnsiTheme="majorEastAsia" w:hint="eastAsia"/>
                <w:sz w:val="20"/>
                <w:szCs w:val="28"/>
              </w:rPr>
              <w:t>教材「</w:t>
            </w:r>
            <w:r w:rsidR="003F4A88">
              <w:rPr>
                <w:rFonts w:asciiTheme="majorEastAsia" w:eastAsiaTheme="majorEastAsia" w:hAnsiTheme="majorEastAsia" w:hint="eastAsia"/>
                <w:sz w:val="20"/>
                <w:szCs w:val="28"/>
              </w:rPr>
              <w:t>保育者のための感染症対策講座(基礎編</w:t>
            </w:r>
            <w:r w:rsidR="003F4A88">
              <w:rPr>
                <w:rFonts w:asciiTheme="majorEastAsia" w:eastAsiaTheme="majorEastAsia" w:hAnsiTheme="majorEastAsia"/>
                <w:sz w:val="20"/>
                <w:szCs w:val="28"/>
              </w:rPr>
              <w:t>)</w:t>
            </w:r>
            <w:r>
              <w:rPr>
                <w:rFonts w:asciiTheme="majorEastAsia" w:eastAsiaTheme="majorEastAsia" w:hAnsiTheme="majorEastAsia" w:hint="eastAsia"/>
                <w:sz w:val="20"/>
                <w:szCs w:val="28"/>
              </w:rPr>
              <w:t>」</w:t>
            </w:r>
            <w:r w:rsidRPr="00C349FA">
              <w:rPr>
                <w:rFonts w:asciiTheme="majorEastAsia" w:eastAsiaTheme="majorEastAsia" w:hAnsiTheme="majorEastAsia" w:hint="eastAsia"/>
                <w:sz w:val="20"/>
                <w:szCs w:val="28"/>
              </w:rPr>
              <w:t>(</w:t>
            </w:r>
            <w:r w:rsidRPr="00C349FA">
              <w:rPr>
                <w:rFonts w:asciiTheme="majorEastAsia" w:eastAsiaTheme="majorEastAsia" w:hAnsiTheme="majorEastAsia"/>
                <w:sz w:val="20"/>
                <w:szCs w:val="28"/>
              </w:rPr>
              <w:t>40</w:t>
            </w:r>
            <w:r w:rsidRPr="00C349FA">
              <w:rPr>
                <w:rFonts w:asciiTheme="majorEastAsia" w:eastAsiaTheme="majorEastAsia" w:hAnsiTheme="majorEastAsia" w:hint="eastAsia"/>
                <w:sz w:val="20"/>
                <w:szCs w:val="28"/>
              </w:rPr>
              <w:t>分，内容・講師は別紙参照)」</w:t>
            </w:r>
            <w:r>
              <w:rPr>
                <w:rFonts w:asciiTheme="majorEastAsia" w:eastAsiaTheme="majorEastAsia" w:hAnsiTheme="majorEastAsia" w:hint="eastAsia"/>
                <w:sz w:val="20"/>
                <w:szCs w:val="28"/>
              </w:rPr>
              <w:t>を視聴する。その後、解説内容もふまえ参加職員で討議をおこなう。</w:t>
            </w:r>
            <w:r w:rsidR="003F4A88">
              <w:rPr>
                <w:rFonts w:asciiTheme="majorEastAsia" w:eastAsiaTheme="majorEastAsia" w:hAnsiTheme="majorEastAsia" w:hint="eastAsia"/>
                <w:sz w:val="20"/>
                <w:szCs w:val="28"/>
              </w:rPr>
              <w:t>感染症に関する基礎知識と予防・対策の基本</w:t>
            </w:r>
            <w:r>
              <w:rPr>
                <w:rFonts w:asciiTheme="majorEastAsia" w:eastAsiaTheme="majorEastAsia" w:hAnsiTheme="majorEastAsia" w:hint="eastAsia"/>
                <w:sz w:val="20"/>
                <w:szCs w:val="28"/>
              </w:rPr>
              <w:t>を学び、園としての</w:t>
            </w:r>
            <w:r w:rsidR="003F4A88">
              <w:rPr>
                <w:rFonts w:asciiTheme="majorEastAsia" w:eastAsiaTheme="majorEastAsia" w:hAnsiTheme="majorEastAsia" w:hint="eastAsia"/>
                <w:sz w:val="20"/>
                <w:szCs w:val="28"/>
              </w:rPr>
              <w:t>安全な</w:t>
            </w:r>
            <w:r>
              <w:rPr>
                <w:rFonts w:asciiTheme="majorEastAsia" w:eastAsiaTheme="majorEastAsia" w:hAnsiTheme="majorEastAsia" w:hint="eastAsia"/>
                <w:sz w:val="20"/>
                <w:szCs w:val="28"/>
              </w:rPr>
              <w:t>取組みについて確認する。</w:t>
            </w:r>
          </w:p>
        </w:tc>
      </w:tr>
      <w:bookmarkEnd w:id="4"/>
    </w:tbl>
    <w:p w14:paraId="77259C40" w14:textId="5674E8DC" w:rsidR="008E4F09" w:rsidRPr="0052633D" w:rsidRDefault="008E4F09" w:rsidP="008E4F09">
      <w:pPr>
        <w:jc w:val="right"/>
        <w:rPr>
          <w:rFonts w:ascii="HGｺﾞｼｯｸE" w:eastAsia="HGｺﾞｼｯｸE" w:hAnsi="HGｺﾞｼｯｸE"/>
          <w:sz w:val="22"/>
          <w:szCs w:val="28"/>
        </w:rPr>
      </w:pPr>
    </w:p>
    <w:tbl>
      <w:tblPr>
        <w:tblStyle w:val="aa"/>
        <w:tblW w:w="0" w:type="auto"/>
        <w:tblLook w:val="04A0" w:firstRow="1" w:lastRow="0" w:firstColumn="1" w:lastColumn="0" w:noHBand="0" w:noVBand="1"/>
      </w:tblPr>
      <w:tblGrid>
        <w:gridCol w:w="396"/>
        <w:gridCol w:w="1579"/>
        <w:gridCol w:w="1080"/>
        <w:gridCol w:w="900"/>
        <w:gridCol w:w="5825"/>
      </w:tblGrid>
      <w:tr w:rsidR="008E4F09" w14:paraId="7741BD8F" w14:textId="77777777" w:rsidTr="00616217">
        <w:tc>
          <w:tcPr>
            <w:tcW w:w="396" w:type="dxa"/>
          </w:tcPr>
          <w:p w14:paraId="78E84134" w14:textId="77777777" w:rsidR="008E4F09" w:rsidRPr="00C349FA" w:rsidRDefault="008E4F09" w:rsidP="00616217">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lastRenderedPageBreak/>
              <w:t>№</w:t>
            </w:r>
          </w:p>
        </w:tc>
        <w:tc>
          <w:tcPr>
            <w:tcW w:w="1579" w:type="dxa"/>
          </w:tcPr>
          <w:p w14:paraId="011A4EC5" w14:textId="77777777" w:rsidR="008E4F09" w:rsidRPr="00C349FA" w:rsidRDefault="008E4F09" w:rsidP="00616217">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実施年月日</w:t>
            </w:r>
          </w:p>
          <w:p w14:paraId="694C9E2D" w14:textId="77777777" w:rsidR="008E4F09" w:rsidRPr="00C349FA" w:rsidRDefault="008E4F09" w:rsidP="00616217">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(時間数)</w:t>
            </w:r>
          </w:p>
        </w:tc>
        <w:tc>
          <w:tcPr>
            <w:tcW w:w="1080" w:type="dxa"/>
          </w:tcPr>
          <w:p w14:paraId="3B5D108C" w14:textId="77777777" w:rsidR="008E4F09" w:rsidRPr="00C349FA" w:rsidRDefault="008E4F09" w:rsidP="00616217">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指針区分</w:t>
            </w:r>
          </w:p>
        </w:tc>
        <w:tc>
          <w:tcPr>
            <w:tcW w:w="900" w:type="dxa"/>
          </w:tcPr>
          <w:p w14:paraId="7C5094E3" w14:textId="77777777" w:rsidR="008E4F09" w:rsidRPr="00C349FA" w:rsidRDefault="008E4F09" w:rsidP="00616217">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対象</w:t>
            </w:r>
          </w:p>
        </w:tc>
        <w:tc>
          <w:tcPr>
            <w:tcW w:w="5825" w:type="dxa"/>
          </w:tcPr>
          <w:p w14:paraId="3A6CB3FD" w14:textId="77777777" w:rsidR="008E4F09" w:rsidRPr="00C349FA" w:rsidRDefault="008E4F09" w:rsidP="00616217">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研修</w:t>
            </w:r>
            <w:r w:rsidRPr="00C349FA">
              <w:rPr>
                <w:rFonts w:asciiTheme="majorEastAsia" w:eastAsiaTheme="majorEastAsia" w:hAnsiTheme="majorEastAsia" w:hint="eastAsia"/>
                <w:sz w:val="20"/>
                <w:szCs w:val="28"/>
              </w:rPr>
              <w:t>内容</w:t>
            </w:r>
          </w:p>
        </w:tc>
      </w:tr>
      <w:tr w:rsidR="008E4F09" w14:paraId="6EE31A99" w14:textId="77777777" w:rsidTr="00616217">
        <w:trPr>
          <w:trHeight w:val="1551"/>
        </w:trPr>
        <w:tc>
          <w:tcPr>
            <w:tcW w:w="396" w:type="dxa"/>
          </w:tcPr>
          <w:p w14:paraId="3012102F" w14:textId="2A21C1CB" w:rsidR="008E4F09" w:rsidRPr="00C349FA" w:rsidRDefault="008E4F09" w:rsidP="00616217">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9</w:t>
            </w:r>
          </w:p>
        </w:tc>
        <w:tc>
          <w:tcPr>
            <w:tcW w:w="1579" w:type="dxa"/>
          </w:tcPr>
          <w:p w14:paraId="4003B104" w14:textId="77777777" w:rsidR="008E4F09" w:rsidRPr="00C349FA" w:rsidRDefault="008E4F09" w:rsidP="00616217">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68AACD67" w14:textId="77777777" w:rsidR="008E4F09" w:rsidRPr="00C349FA" w:rsidRDefault="008E4F09" w:rsidP="00616217">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7B96D848" w14:textId="77777777" w:rsidR="008E4F09" w:rsidRPr="00C349FA" w:rsidRDefault="008E4F09" w:rsidP="00616217">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0AB9688D" w14:textId="7ABD84B0" w:rsidR="008E4F09" w:rsidRPr="00C349FA" w:rsidRDefault="003F4A88" w:rsidP="00616217">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健康及び安全</w:t>
            </w:r>
          </w:p>
        </w:tc>
        <w:tc>
          <w:tcPr>
            <w:tcW w:w="900" w:type="dxa"/>
          </w:tcPr>
          <w:p w14:paraId="05ECB282" w14:textId="77777777" w:rsidR="008E4F09" w:rsidRPr="00C349FA" w:rsidRDefault="008E4F09" w:rsidP="00616217">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6488CB10" w14:textId="700AE673" w:rsidR="008E4F09" w:rsidRPr="00C349FA" w:rsidRDefault="003F4A88" w:rsidP="00616217">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園内研修教材「保育者のための感染症対策講座(</w:t>
            </w:r>
            <w:r>
              <w:rPr>
                <w:rFonts w:asciiTheme="majorEastAsia" w:eastAsiaTheme="majorEastAsia" w:hAnsiTheme="majorEastAsia" w:hint="eastAsia"/>
                <w:sz w:val="20"/>
                <w:szCs w:val="28"/>
              </w:rPr>
              <w:t>実践</w:t>
            </w:r>
            <w:r w:rsidRPr="003F4A88">
              <w:rPr>
                <w:rFonts w:asciiTheme="majorEastAsia" w:eastAsiaTheme="majorEastAsia" w:hAnsiTheme="majorEastAsia" w:hint="eastAsia"/>
                <w:sz w:val="20"/>
                <w:szCs w:val="28"/>
              </w:rPr>
              <w:t>編)」(40分，内容・講師は別紙参照)」を視聴する。その後、解説内容もふまえ参加職員で討議をおこなう。感染症予</w:t>
            </w:r>
            <w:r>
              <w:rPr>
                <w:rFonts w:asciiTheme="majorEastAsia" w:eastAsiaTheme="majorEastAsia" w:hAnsiTheme="majorEastAsia" w:hint="eastAsia"/>
                <w:sz w:val="20"/>
                <w:szCs w:val="28"/>
              </w:rPr>
              <w:t>ならびに体調不良時の対応・ケアについて</w:t>
            </w:r>
            <w:r w:rsidRPr="003F4A88">
              <w:rPr>
                <w:rFonts w:asciiTheme="majorEastAsia" w:eastAsiaTheme="majorEastAsia" w:hAnsiTheme="majorEastAsia" w:hint="eastAsia"/>
                <w:sz w:val="20"/>
                <w:szCs w:val="28"/>
              </w:rPr>
              <w:t>学び、園としての安全な取組みについて確認する。</w:t>
            </w:r>
          </w:p>
        </w:tc>
      </w:tr>
      <w:tr w:rsidR="008E4F09" w14:paraId="6D286632" w14:textId="77777777" w:rsidTr="00616217">
        <w:trPr>
          <w:trHeight w:val="1556"/>
        </w:trPr>
        <w:tc>
          <w:tcPr>
            <w:tcW w:w="396" w:type="dxa"/>
          </w:tcPr>
          <w:p w14:paraId="19804E1B" w14:textId="2F1F5A6A" w:rsidR="008E4F09" w:rsidRPr="00C349FA" w:rsidRDefault="008E4F09" w:rsidP="00616217">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1</w:t>
            </w:r>
            <w:r>
              <w:rPr>
                <w:rFonts w:asciiTheme="majorEastAsia" w:eastAsiaTheme="majorEastAsia" w:hAnsiTheme="majorEastAsia"/>
                <w:sz w:val="20"/>
                <w:szCs w:val="28"/>
              </w:rPr>
              <w:t>0</w:t>
            </w:r>
          </w:p>
        </w:tc>
        <w:tc>
          <w:tcPr>
            <w:tcW w:w="1579" w:type="dxa"/>
          </w:tcPr>
          <w:p w14:paraId="6A411249" w14:textId="77777777" w:rsidR="008E4F09" w:rsidRPr="00C349FA" w:rsidRDefault="008E4F09" w:rsidP="00616217">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5D67685D" w14:textId="77777777" w:rsidR="008E4F09" w:rsidRPr="00C349FA" w:rsidRDefault="008E4F09" w:rsidP="00616217">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631B9C90" w14:textId="77777777" w:rsidR="008E4F09" w:rsidRPr="00C349FA" w:rsidRDefault="008E4F09" w:rsidP="00616217">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355225EB" w14:textId="32F47486" w:rsidR="008E4F09" w:rsidRPr="00C349FA" w:rsidRDefault="003F4A88" w:rsidP="00616217">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保育の内容</w:t>
            </w:r>
          </w:p>
        </w:tc>
        <w:tc>
          <w:tcPr>
            <w:tcW w:w="900" w:type="dxa"/>
          </w:tcPr>
          <w:p w14:paraId="2B85678A" w14:textId="77777777" w:rsidR="008E4F09" w:rsidRPr="00C349FA" w:rsidRDefault="008E4F09" w:rsidP="00616217">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37E1D154" w14:textId="20E7E850" w:rsidR="008E4F09" w:rsidRPr="00C349FA" w:rsidRDefault="008E4F09" w:rsidP="00616217">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園内研修教材「</w:t>
            </w:r>
            <w:r w:rsidR="003F4A88">
              <w:rPr>
                <w:rFonts w:asciiTheme="majorEastAsia" w:eastAsiaTheme="majorEastAsia" w:hAnsiTheme="majorEastAsia" w:hint="eastAsia"/>
                <w:sz w:val="20"/>
                <w:szCs w:val="28"/>
              </w:rPr>
              <w:t>子どもの表現を引き出すリズムあそび</w:t>
            </w:r>
            <w:r w:rsidRPr="00C349FA">
              <w:rPr>
                <w:rFonts w:asciiTheme="majorEastAsia" w:eastAsiaTheme="majorEastAsia" w:hAnsiTheme="majorEastAsia" w:hint="eastAsia"/>
                <w:sz w:val="20"/>
                <w:szCs w:val="28"/>
              </w:rPr>
              <w:t>(</w:t>
            </w:r>
            <w:r w:rsidRPr="00C349FA">
              <w:rPr>
                <w:rFonts w:asciiTheme="majorEastAsia" w:eastAsiaTheme="majorEastAsia" w:hAnsiTheme="majorEastAsia"/>
                <w:sz w:val="20"/>
                <w:szCs w:val="28"/>
              </w:rPr>
              <w:t>40</w:t>
            </w:r>
            <w:r w:rsidRPr="00C349FA">
              <w:rPr>
                <w:rFonts w:asciiTheme="majorEastAsia" w:eastAsiaTheme="majorEastAsia" w:hAnsiTheme="majorEastAsia" w:hint="eastAsia"/>
                <w:sz w:val="20"/>
                <w:szCs w:val="28"/>
              </w:rPr>
              <w:t>分，内容・講師は別紙参照)」</w:t>
            </w:r>
            <w:r>
              <w:rPr>
                <w:rFonts w:asciiTheme="majorEastAsia" w:eastAsiaTheme="majorEastAsia" w:hAnsiTheme="majorEastAsia" w:hint="eastAsia"/>
                <w:sz w:val="20"/>
                <w:szCs w:val="28"/>
              </w:rPr>
              <w:t>を視聴する。その後、解説内容もふまえ参加職員で討議をおこなう。</w:t>
            </w:r>
            <w:r w:rsidR="003F4A88">
              <w:rPr>
                <w:rFonts w:asciiTheme="majorEastAsia" w:eastAsiaTheme="majorEastAsia" w:hAnsiTheme="majorEastAsia" w:hint="eastAsia"/>
                <w:sz w:val="20"/>
                <w:szCs w:val="28"/>
              </w:rPr>
              <w:t>保育の中でのリズムあそびの重要性をふまえ</w:t>
            </w:r>
            <w:r w:rsidR="003F4A88" w:rsidRPr="003F4A88">
              <w:rPr>
                <w:rFonts w:asciiTheme="majorEastAsia" w:eastAsiaTheme="majorEastAsia" w:hAnsiTheme="majorEastAsia" w:hint="eastAsia"/>
                <w:sz w:val="20"/>
                <w:szCs w:val="28"/>
              </w:rPr>
              <w:t>、園とし</w:t>
            </w:r>
            <w:r w:rsidR="003F4A88">
              <w:rPr>
                <w:rFonts w:asciiTheme="majorEastAsia" w:eastAsiaTheme="majorEastAsia" w:hAnsiTheme="majorEastAsia" w:hint="eastAsia"/>
                <w:sz w:val="20"/>
                <w:szCs w:val="28"/>
              </w:rPr>
              <w:t>てどのように</w:t>
            </w:r>
            <w:r w:rsidR="003F4A88" w:rsidRPr="003F4A88">
              <w:rPr>
                <w:rFonts w:asciiTheme="majorEastAsia" w:eastAsiaTheme="majorEastAsia" w:hAnsiTheme="majorEastAsia" w:hint="eastAsia"/>
                <w:sz w:val="20"/>
                <w:szCs w:val="28"/>
              </w:rPr>
              <w:t>取</w:t>
            </w:r>
            <w:r w:rsidR="003F4A88">
              <w:rPr>
                <w:rFonts w:asciiTheme="majorEastAsia" w:eastAsiaTheme="majorEastAsia" w:hAnsiTheme="majorEastAsia" w:hint="eastAsia"/>
                <w:sz w:val="20"/>
                <w:szCs w:val="28"/>
              </w:rPr>
              <w:t>り組むかを</w:t>
            </w:r>
            <w:r w:rsidR="003F4A88" w:rsidRPr="003F4A88">
              <w:rPr>
                <w:rFonts w:asciiTheme="majorEastAsia" w:eastAsiaTheme="majorEastAsia" w:hAnsiTheme="majorEastAsia" w:hint="eastAsia"/>
                <w:sz w:val="20"/>
                <w:szCs w:val="28"/>
              </w:rPr>
              <w:t>確認する。</w:t>
            </w:r>
          </w:p>
        </w:tc>
      </w:tr>
      <w:tr w:rsidR="00685254" w14:paraId="7747DEE4" w14:textId="77777777" w:rsidTr="00754D25">
        <w:trPr>
          <w:trHeight w:val="1556"/>
        </w:trPr>
        <w:tc>
          <w:tcPr>
            <w:tcW w:w="396" w:type="dxa"/>
          </w:tcPr>
          <w:p w14:paraId="6C50AB2E" w14:textId="702B0534" w:rsidR="00685254" w:rsidRPr="00C349FA" w:rsidRDefault="00685254" w:rsidP="00754D25">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1</w:t>
            </w:r>
            <w:r>
              <w:rPr>
                <w:rFonts w:asciiTheme="majorEastAsia" w:eastAsiaTheme="majorEastAsia" w:hAnsiTheme="majorEastAsia"/>
                <w:sz w:val="20"/>
                <w:szCs w:val="28"/>
              </w:rPr>
              <w:t>1</w:t>
            </w:r>
          </w:p>
        </w:tc>
        <w:tc>
          <w:tcPr>
            <w:tcW w:w="1579" w:type="dxa"/>
          </w:tcPr>
          <w:p w14:paraId="6DC3F334" w14:textId="77777777" w:rsidR="00685254" w:rsidRPr="00C349FA" w:rsidRDefault="00685254" w:rsidP="00754D25">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1155F686" w14:textId="77777777" w:rsidR="00685254" w:rsidRPr="00C349FA" w:rsidRDefault="00685254" w:rsidP="00754D25">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29DF240F" w14:textId="77777777" w:rsidR="00685254" w:rsidRPr="00C349FA" w:rsidRDefault="00685254" w:rsidP="00754D25">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707721D2" w14:textId="0C94F222" w:rsidR="00685254" w:rsidRPr="00D86983" w:rsidRDefault="00685254"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健康及び安全</w:t>
            </w:r>
          </w:p>
        </w:tc>
        <w:tc>
          <w:tcPr>
            <w:tcW w:w="900" w:type="dxa"/>
          </w:tcPr>
          <w:p w14:paraId="25597558" w14:textId="77777777" w:rsidR="00685254" w:rsidRPr="00D86983" w:rsidRDefault="00685254" w:rsidP="00754D25">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73F774C7" w14:textId="69A20D1B" w:rsidR="00685254" w:rsidRPr="00D86983" w:rsidRDefault="00685254"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園内研修教材「園で取り組むべき安全対策(</w:t>
            </w:r>
            <w:r w:rsidRPr="00D86983">
              <w:rPr>
                <w:rFonts w:asciiTheme="majorEastAsia" w:eastAsiaTheme="majorEastAsia" w:hAnsiTheme="majorEastAsia"/>
                <w:sz w:val="20"/>
                <w:szCs w:val="28"/>
              </w:rPr>
              <w:t>40</w:t>
            </w:r>
            <w:r w:rsidRPr="00D86983">
              <w:rPr>
                <w:rFonts w:asciiTheme="majorEastAsia" w:eastAsiaTheme="majorEastAsia" w:hAnsiTheme="majorEastAsia" w:hint="eastAsia"/>
                <w:sz w:val="20"/>
                <w:szCs w:val="28"/>
              </w:rPr>
              <w:t>分，内容・講師は別紙参照)」を視聴する。その後、解説内容もふまえ参加職員で討議をおこなう。園内外での事故事例や対策を学習し、園としてどのように取り組むかを確認する。</w:t>
            </w:r>
          </w:p>
        </w:tc>
      </w:tr>
      <w:tr w:rsidR="00685254" w14:paraId="04306917" w14:textId="77777777" w:rsidTr="00754D25">
        <w:trPr>
          <w:trHeight w:val="1556"/>
        </w:trPr>
        <w:tc>
          <w:tcPr>
            <w:tcW w:w="396" w:type="dxa"/>
          </w:tcPr>
          <w:p w14:paraId="6A5B5742" w14:textId="0B0C683B" w:rsidR="00685254" w:rsidRPr="00C349FA" w:rsidRDefault="00D85B79" w:rsidP="00754D25">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1</w:t>
            </w:r>
            <w:r>
              <w:rPr>
                <w:rFonts w:asciiTheme="majorEastAsia" w:eastAsiaTheme="majorEastAsia" w:hAnsiTheme="majorEastAsia"/>
                <w:sz w:val="20"/>
                <w:szCs w:val="28"/>
              </w:rPr>
              <w:t>2</w:t>
            </w:r>
          </w:p>
        </w:tc>
        <w:tc>
          <w:tcPr>
            <w:tcW w:w="1579" w:type="dxa"/>
          </w:tcPr>
          <w:p w14:paraId="4D2F7537" w14:textId="77777777" w:rsidR="00685254" w:rsidRPr="00C349FA" w:rsidRDefault="00685254" w:rsidP="00754D25">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30B08A96" w14:textId="77777777" w:rsidR="00685254" w:rsidRPr="00C349FA" w:rsidRDefault="00685254" w:rsidP="00754D25">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7FC15A87" w14:textId="77777777" w:rsidR="00685254" w:rsidRPr="00C349FA" w:rsidRDefault="00685254" w:rsidP="00754D25">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37BAFC88" w14:textId="4B0380D4" w:rsidR="00685254" w:rsidRPr="00D86983" w:rsidRDefault="00D85B79"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子育て支援</w:t>
            </w:r>
          </w:p>
        </w:tc>
        <w:tc>
          <w:tcPr>
            <w:tcW w:w="900" w:type="dxa"/>
          </w:tcPr>
          <w:p w14:paraId="1B76C141" w14:textId="77777777" w:rsidR="00685254" w:rsidRPr="00D86983" w:rsidRDefault="00685254" w:rsidP="00754D25">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35E097E8" w14:textId="277D8B6A" w:rsidR="00685254" w:rsidRPr="00D86983" w:rsidRDefault="00685254"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園内研修教材「園で取り組むべき</w:t>
            </w:r>
            <w:r w:rsidR="00D85B79" w:rsidRPr="00D86983">
              <w:rPr>
                <w:rFonts w:asciiTheme="majorEastAsia" w:eastAsiaTheme="majorEastAsia" w:hAnsiTheme="majorEastAsia" w:hint="eastAsia"/>
                <w:sz w:val="20"/>
                <w:szCs w:val="28"/>
              </w:rPr>
              <w:t>児童虐待対応</w:t>
            </w:r>
            <w:r w:rsidRPr="00D86983">
              <w:rPr>
                <w:rFonts w:asciiTheme="majorEastAsia" w:eastAsiaTheme="majorEastAsia" w:hAnsiTheme="majorEastAsia" w:hint="eastAsia"/>
                <w:sz w:val="20"/>
                <w:szCs w:val="28"/>
              </w:rPr>
              <w:t>(</w:t>
            </w:r>
            <w:r w:rsidRPr="00D86983">
              <w:rPr>
                <w:rFonts w:asciiTheme="majorEastAsia" w:eastAsiaTheme="majorEastAsia" w:hAnsiTheme="majorEastAsia"/>
                <w:sz w:val="20"/>
                <w:szCs w:val="28"/>
              </w:rPr>
              <w:t>40</w:t>
            </w:r>
            <w:r w:rsidRPr="00D86983">
              <w:rPr>
                <w:rFonts w:asciiTheme="majorEastAsia" w:eastAsiaTheme="majorEastAsia" w:hAnsiTheme="majorEastAsia" w:hint="eastAsia"/>
                <w:sz w:val="20"/>
                <w:szCs w:val="28"/>
              </w:rPr>
              <w:t>分，内容・講師は別紙参照)」を視聴する。その後、解説内容もふまえ参加職員で討議をおこなう。</w:t>
            </w:r>
            <w:r w:rsidR="00D85B79" w:rsidRPr="00D86983">
              <w:rPr>
                <w:rFonts w:asciiTheme="majorEastAsia" w:eastAsiaTheme="majorEastAsia" w:hAnsiTheme="majorEastAsia" w:hint="eastAsia"/>
                <w:sz w:val="20"/>
                <w:szCs w:val="28"/>
              </w:rPr>
              <w:t>弁護士講演による児童虐待に関する様々な視点を学習</w:t>
            </w:r>
            <w:r w:rsidRPr="00D86983">
              <w:rPr>
                <w:rFonts w:asciiTheme="majorEastAsia" w:eastAsiaTheme="majorEastAsia" w:hAnsiTheme="majorEastAsia" w:hint="eastAsia"/>
                <w:sz w:val="20"/>
                <w:szCs w:val="28"/>
              </w:rPr>
              <w:t>し、園としてどのように取り組むかを確認する。</w:t>
            </w:r>
          </w:p>
        </w:tc>
      </w:tr>
      <w:tr w:rsidR="00D85B79" w14:paraId="7586F192" w14:textId="77777777" w:rsidTr="00754D25">
        <w:trPr>
          <w:trHeight w:val="1565"/>
        </w:trPr>
        <w:tc>
          <w:tcPr>
            <w:tcW w:w="396" w:type="dxa"/>
          </w:tcPr>
          <w:p w14:paraId="33B39907" w14:textId="3C47DD6A" w:rsidR="00D85B79" w:rsidRPr="00C349FA" w:rsidRDefault="00D85B79" w:rsidP="00754D25">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1</w:t>
            </w:r>
            <w:r>
              <w:rPr>
                <w:rFonts w:asciiTheme="majorEastAsia" w:eastAsiaTheme="majorEastAsia" w:hAnsiTheme="majorEastAsia"/>
                <w:sz w:val="20"/>
                <w:szCs w:val="28"/>
              </w:rPr>
              <w:t>3</w:t>
            </w:r>
          </w:p>
        </w:tc>
        <w:tc>
          <w:tcPr>
            <w:tcW w:w="1579" w:type="dxa"/>
          </w:tcPr>
          <w:p w14:paraId="0C0279D0" w14:textId="77777777" w:rsidR="00D85B79" w:rsidRPr="00C349FA" w:rsidRDefault="00D85B79" w:rsidP="00754D25">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5607D2FD" w14:textId="77777777" w:rsidR="00D85B79" w:rsidRPr="00C349FA" w:rsidRDefault="00D85B79" w:rsidP="00754D25">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0536171E" w14:textId="77777777" w:rsidR="00D85B79" w:rsidRPr="00C349FA" w:rsidRDefault="00D85B79" w:rsidP="00754D25">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0721A043" w14:textId="77777777" w:rsidR="00D85B79" w:rsidRPr="00D86983" w:rsidRDefault="00D85B79"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保育の内容</w:t>
            </w:r>
          </w:p>
        </w:tc>
        <w:tc>
          <w:tcPr>
            <w:tcW w:w="900" w:type="dxa"/>
          </w:tcPr>
          <w:p w14:paraId="300DCCF5" w14:textId="77777777" w:rsidR="00D85B79" w:rsidRPr="00D86983" w:rsidRDefault="00D85B79" w:rsidP="00754D25">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1C7CA9B3" w14:textId="5DEF0E33" w:rsidR="00D85B79" w:rsidRPr="00D86983" w:rsidRDefault="00D85B79"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園内研修教材『学びにつながる基礎づくり「かたち」』(</w:t>
            </w:r>
            <w:r w:rsidRPr="00D86983">
              <w:rPr>
                <w:rFonts w:asciiTheme="majorEastAsia" w:eastAsiaTheme="majorEastAsia" w:hAnsiTheme="majorEastAsia"/>
                <w:sz w:val="20"/>
                <w:szCs w:val="28"/>
              </w:rPr>
              <w:t>40</w:t>
            </w:r>
            <w:r w:rsidRPr="00D86983">
              <w:rPr>
                <w:rFonts w:asciiTheme="majorEastAsia" w:eastAsiaTheme="majorEastAsia" w:hAnsiTheme="majorEastAsia" w:hint="eastAsia"/>
                <w:sz w:val="20"/>
                <w:szCs w:val="28"/>
              </w:rPr>
              <w:t>分，内容・講師は別紙参照)」を視聴する。その後、解説内容もふまえ参加職員で討議をおこなう。幼保小連携もふまえ、小学校での学びにつながる基礎作りに保育者としてどのように関わればよいかを学ぶ。</w:t>
            </w:r>
          </w:p>
        </w:tc>
      </w:tr>
      <w:tr w:rsidR="00D85B79" w14:paraId="4459800D" w14:textId="77777777" w:rsidTr="00754D25">
        <w:trPr>
          <w:trHeight w:val="1565"/>
        </w:trPr>
        <w:tc>
          <w:tcPr>
            <w:tcW w:w="396" w:type="dxa"/>
          </w:tcPr>
          <w:p w14:paraId="25B4826E" w14:textId="5BB69784" w:rsidR="00D85B79" w:rsidRPr="00C349FA" w:rsidRDefault="00D85B79" w:rsidP="00754D25">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1</w:t>
            </w:r>
            <w:r>
              <w:rPr>
                <w:rFonts w:asciiTheme="majorEastAsia" w:eastAsiaTheme="majorEastAsia" w:hAnsiTheme="majorEastAsia"/>
                <w:sz w:val="20"/>
                <w:szCs w:val="28"/>
              </w:rPr>
              <w:t>4</w:t>
            </w:r>
          </w:p>
        </w:tc>
        <w:tc>
          <w:tcPr>
            <w:tcW w:w="1579" w:type="dxa"/>
          </w:tcPr>
          <w:p w14:paraId="18FC7EB8" w14:textId="77777777" w:rsidR="00D85B79" w:rsidRPr="00C349FA" w:rsidRDefault="00D85B79" w:rsidP="00754D25">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29961AA2" w14:textId="77777777" w:rsidR="00D85B79" w:rsidRPr="00C349FA" w:rsidRDefault="00D85B79" w:rsidP="00754D25">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7E887EC2" w14:textId="77777777" w:rsidR="00D85B79" w:rsidRPr="00C349FA" w:rsidRDefault="00D85B79" w:rsidP="00754D25">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5573C45F" w14:textId="77777777" w:rsidR="00D85B79" w:rsidRPr="00D86983" w:rsidRDefault="00D85B79"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保育の内容</w:t>
            </w:r>
          </w:p>
        </w:tc>
        <w:tc>
          <w:tcPr>
            <w:tcW w:w="900" w:type="dxa"/>
          </w:tcPr>
          <w:p w14:paraId="55415FEE" w14:textId="77777777" w:rsidR="00D85B79" w:rsidRPr="00D86983" w:rsidRDefault="00D85B79" w:rsidP="00754D25">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480A0B1F" w14:textId="72681987" w:rsidR="00D85B79" w:rsidRPr="00D86983" w:rsidRDefault="00D85B79"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園内研修教材『学びにつながる基礎づくり「ことば」』(</w:t>
            </w:r>
            <w:r w:rsidRPr="00D86983">
              <w:rPr>
                <w:rFonts w:asciiTheme="majorEastAsia" w:eastAsiaTheme="majorEastAsia" w:hAnsiTheme="majorEastAsia"/>
                <w:sz w:val="20"/>
                <w:szCs w:val="28"/>
              </w:rPr>
              <w:t>40</w:t>
            </w:r>
            <w:r w:rsidRPr="00D86983">
              <w:rPr>
                <w:rFonts w:asciiTheme="majorEastAsia" w:eastAsiaTheme="majorEastAsia" w:hAnsiTheme="majorEastAsia" w:hint="eastAsia"/>
                <w:sz w:val="20"/>
                <w:szCs w:val="28"/>
              </w:rPr>
              <w:t>分，内容・講師は別紙参照)」を視聴する。その後、解説内容もふまえ参加職員で討議をおこなう。幼保小連携もふまえ、小学校での学びにつながる基礎作りに保育者としてどのように関わればよいかを学ぶ。</w:t>
            </w:r>
          </w:p>
        </w:tc>
      </w:tr>
      <w:tr w:rsidR="00D85B79" w14:paraId="3F22D994" w14:textId="77777777" w:rsidTr="00754D25">
        <w:trPr>
          <w:trHeight w:val="1556"/>
        </w:trPr>
        <w:tc>
          <w:tcPr>
            <w:tcW w:w="396" w:type="dxa"/>
          </w:tcPr>
          <w:p w14:paraId="64BF0A9C" w14:textId="59ADB130" w:rsidR="00D85B79" w:rsidRPr="00C349FA" w:rsidRDefault="00D85B79" w:rsidP="00754D25">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1</w:t>
            </w:r>
            <w:r>
              <w:rPr>
                <w:rFonts w:asciiTheme="majorEastAsia" w:eastAsiaTheme="majorEastAsia" w:hAnsiTheme="majorEastAsia"/>
                <w:sz w:val="20"/>
                <w:szCs w:val="28"/>
              </w:rPr>
              <w:t>5</w:t>
            </w:r>
          </w:p>
        </w:tc>
        <w:tc>
          <w:tcPr>
            <w:tcW w:w="1579" w:type="dxa"/>
          </w:tcPr>
          <w:p w14:paraId="1006FFBB" w14:textId="77777777" w:rsidR="00D85B79" w:rsidRPr="00C349FA" w:rsidRDefault="00D85B79" w:rsidP="00754D25">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778D627A" w14:textId="77777777" w:rsidR="00D85B79" w:rsidRPr="00C349FA" w:rsidRDefault="00D85B79" w:rsidP="00754D25">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0607CF58" w14:textId="77777777" w:rsidR="00D85B79" w:rsidRPr="00C349FA" w:rsidRDefault="00D85B79" w:rsidP="00754D25">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74AA2188" w14:textId="77777777" w:rsidR="00D85B79" w:rsidRPr="00D86983" w:rsidRDefault="00D85B79"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保育の内容</w:t>
            </w:r>
          </w:p>
        </w:tc>
        <w:tc>
          <w:tcPr>
            <w:tcW w:w="900" w:type="dxa"/>
          </w:tcPr>
          <w:p w14:paraId="3DD551F2" w14:textId="77777777" w:rsidR="00D85B79" w:rsidRPr="00D86983" w:rsidRDefault="00D85B79" w:rsidP="00754D25">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3BB58E5A" w14:textId="23DD4B35" w:rsidR="00D85B79" w:rsidRPr="00D86983" w:rsidRDefault="00D85B79"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園内研修教材「子どもの表現を引き出す</w:t>
            </w:r>
            <w:r w:rsidR="00C06662" w:rsidRPr="00D86983">
              <w:rPr>
                <w:rFonts w:asciiTheme="majorEastAsia" w:eastAsiaTheme="majorEastAsia" w:hAnsiTheme="majorEastAsia" w:hint="eastAsia"/>
                <w:sz w:val="20"/>
                <w:szCs w:val="28"/>
              </w:rPr>
              <w:t>手</w:t>
            </w:r>
            <w:r w:rsidRPr="00D86983">
              <w:rPr>
                <w:rFonts w:asciiTheme="majorEastAsia" w:eastAsiaTheme="majorEastAsia" w:hAnsiTheme="majorEastAsia" w:hint="eastAsia"/>
                <w:sz w:val="20"/>
                <w:szCs w:val="28"/>
              </w:rPr>
              <w:t>あそび(</w:t>
            </w:r>
            <w:r w:rsidRPr="00D86983">
              <w:rPr>
                <w:rFonts w:asciiTheme="majorEastAsia" w:eastAsiaTheme="majorEastAsia" w:hAnsiTheme="majorEastAsia"/>
                <w:sz w:val="20"/>
                <w:szCs w:val="28"/>
              </w:rPr>
              <w:t>40</w:t>
            </w:r>
            <w:r w:rsidRPr="00D86983">
              <w:rPr>
                <w:rFonts w:asciiTheme="majorEastAsia" w:eastAsiaTheme="majorEastAsia" w:hAnsiTheme="majorEastAsia" w:hint="eastAsia"/>
                <w:sz w:val="20"/>
                <w:szCs w:val="28"/>
              </w:rPr>
              <w:t>分，内容・講師は別紙参照)」を視聴する。その後、解説内容もふまえ参加職員で討議をおこなう。保育の中での</w:t>
            </w:r>
            <w:r w:rsidR="00C06662" w:rsidRPr="00D86983">
              <w:rPr>
                <w:rFonts w:asciiTheme="majorEastAsia" w:eastAsiaTheme="majorEastAsia" w:hAnsiTheme="majorEastAsia" w:hint="eastAsia"/>
                <w:sz w:val="20"/>
                <w:szCs w:val="28"/>
              </w:rPr>
              <w:t>手</w:t>
            </w:r>
            <w:r w:rsidRPr="00D86983">
              <w:rPr>
                <w:rFonts w:asciiTheme="majorEastAsia" w:eastAsiaTheme="majorEastAsia" w:hAnsiTheme="majorEastAsia" w:hint="eastAsia"/>
                <w:sz w:val="20"/>
                <w:szCs w:val="28"/>
              </w:rPr>
              <w:t>あそびの重要性をふまえ、園としてどのように取り組むかを確認する。</w:t>
            </w:r>
          </w:p>
        </w:tc>
      </w:tr>
      <w:tr w:rsidR="003D1E5D" w14:paraId="02AF3D40" w14:textId="77777777" w:rsidTr="00754D25">
        <w:trPr>
          <w:trHeight w:val="1556"/>
        </w:trPr>
        <w:tc>
          <w:tcPr>
            <w:tcW w:w="396" w:type="dxa"/>
          </w:tcPr>
          <w:p w14:paraId="6E6935CF" w14:textId="1A4AC14F" w:rsidR="003D1E5D" w:rsidRPr="00C349FA" w:rsidRDefault="003D1E5D" w:rsidP="00754D25">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1</w:t>
            </w:r>
            <w:r>
              <w:rPr>
                <w:rFonts w:asciiTheme="majorEastAsia" w:eastAsiaTheme="majorEastAsia" w:hAnsiTheme="majorEastAsia"/>
                <w:sz w:val="20"/>
                <w:szCs w:val="28"/>
              </w:rPr>
              <w:t>6</w:t>
            </w:r>
          </w:p>
        </w:tc>
        <w:tc>
          <w:tcPr>
            <w:tcW w:w="1579" w:type="dxa"/>
          </w:tcPr>
          <w:p w14:paraId="554237DD" w14:textId="77777777" w:rsidR="003D1E5D" w:rsidRPr="00C349FA" w:rsidRDefault="003D1E5D" w:rsidP="00754D25">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68660840" w14:textId="77777777" w:rsidR="003D1E5D" w:rsidRPr="00C349FA" w:rsidRDefault="003D1E5D" w:rsidP="00754D25">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2D577FD4" w14:textId="77777777" w:rsidR="003D1E5D" w:rsidRPr="00C349FA" w:rsidRDefault="003D1E5D" w:rsidP="00754D25">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10CFB62B" w14:textId="77777777" w:rsidR="003D1E5D" w:rsidRPr="00D86983" w:rsidRDefault="003D1E5D"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保育の内容</w:t>
            </w:r>
          </w:p>
        </w:tc>
        <w:tc>
          <w:tcPr>
            <w:tcW w:w="900" w:type="dxa"/>
          </w:tcPr>
          <w:p w14:paraId="0B8C5469" w14:textId="77777777" w:rsidR="003D1E5D" w:rsidRPr="00D86983" w:rsidRDefault="003D1E5D" w:rsidP="00754D25">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218EE9E2" w14:textId="20785109" w:rsidR="003D1E5D" w:rsidRPr="00D86983" w:rsidRDefault="003D1E5D"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園内研修教材「子どもの心を育てる紙芝居(</w:t>
            </w:r>
            <w:r w:rsidRPr="00D86983">
              <w:rPr>
                <w:rFonts w:asciiTheme="majorEastAsia" w:eastAsiaTheme="majorEastAsia" w:hAnsiTheme="majorEastAsia"/>
                <w:sz w:val="20"/>
                <w:szCs w:val="28"/>
              </w:rPr>
              <w:t>40</w:t>
            </w:r>
            <w:r w:rsidRPr="00D86983">
              <w:rPr>
                <w:rFonts w:asciiTheme="majorEastAsia" w:eastAsiaTheme="majorEastAsia" w:hAnsiTheme="majorEastAsia" w:hint="eastAsia"/>
                <w:sz w:val="20"/>
                <w:szCs w:val="28"/>
              </w:rPr>
              <w:t>分，内容・講師は別紙参照)」を視聴する。その後、解説内容もふまえ参加職員で討議をおこなう。保育の中での紙芝居の重要性をふまえ、園としてどのように取り組むかを確認する。</w:t>
            </w:r>
          </w:p>
        </w:tc>
      </w:tr>
      <w:tr w:rsidR="003D1E5D" w14:paraId="28A97746" w14:textId="77777777" w:rsidTr="00754D25">
        <w:trPr>
          <w:trHeight w:val="1551"/>
        </w:trPr>
        <w:tc>
          <w:tcPr>
            <w:tcW w:w="396" w:type="dxa"/>
          </w:tcPr>
          <w:p w14:paraId="37AC5192" w14:textId="13D73208" w:rsidR="003D1E5D" w:rsidRPr="00C349FA" w:rsidRDefault="003D1E5D" w:rsidP="00754D25">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1</w:t>
            </w:r>
            <w:r>
              <w:rPr>
                <w:rFonts w:asciiTheme="majorEastAsia" w:eastAsiaTheme="majorEastAsia" w:hAnsiTheme="majorEastAsia"/>
                <w:sz w:val="20"/>
                <w:szCs w:val="28"/>
              </w:rPr>
              <w:t>7</w:t>
            </w:r>
          </w:p>
        </w:tc>
        <w:tc>
          <w:tcPr>
            <w:tcW w:w="1579" w:type="dxa"/>
          </w:tcPr>
          <w:p w14:paraId="68C22567" w14:textId="77777777" w:rsidR="003D1E5D" w:rsidRPr="00C349FA" w:rsidRDefault="003D1E5D" w:rsidP="00754D25">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7B21D8AD" w14:textId="77777777" w:rsidR="003D1E5D" w:rsidRPr="00C349FA" w:rsidRDefault="003D1E5D" w:rsidP="00754D25">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5C825324" w14:textId="77777777" w:rsidR="003D1E5D" w:rsidRPr="00C349FA" w:rsidRDefault="003D1E5D" w:rsidP="00754D25">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0EBC744F" w14:textId="77777777" w:rsidR="003D1E5D" w:rsidRPr="00D86983" w:rsidRDefault="003D1E5D"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職員の</w:t>
            </w:r>
          </w:p>
          <w:p w14:paraId="6EC6A136" w14:textId="77777777" w:rsidR="003D1E5D" w:rsidRPr="00D86983" w:rsidRDefault="003D1E5D"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資質向上</w:t>
            </w:r>
          </w:p>
        </w:tc>
        <w:tc>
          <w:tcPr>
            <w:tcW w:w="900" w:type="dxa"/>
          </w:tcPr>
          <w:p w14:paraId="55237C64" w14:textId="77777777" w:rsidR="003D1E5D" w:rsidRPr="00D86983" w:rsidRDefault="003D1E5D" w:rsidP="00754D25">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4D67F832" w14:textId="59CA58C4" w:rsidR="003D1E5D" w:rsidRPr="00D86983" w:rsidRDefault="003D1E5D"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園内研修教材「保育者としての基本マナー(</w:t>
            </w:r>
            <w:r w:rsidRPr="00D86983">
              <w:rPr>
                <w:rFonts w:asciiTheme="majorEastAsia" w:eastAsiaTheme="majorEastAsia" w:hAnsiTheme="majorEastAsia"/>
                <w:sz w:val="20"/>
                <w:szCs w:val="28"/>
              </w:rPr>
              <w:t>40</w:t>
            </w:r>
            <w:r w:rsidRPr="00D86983">
              <w:rPr>
                <w:rFonts w:asciiTheme="majorEastAsia" w:eastAsiaTheme="majorEastAsia" w:hAnsiTheme="majorEastAsia" w:hint="eastAsia"/>
                <w:sz w:val="20"/>
                <w:szCs w:val="28"/>
              </w:rPr>
              <w:t>分，内容・講師は別紙参照)」を視聴する。その後、解説内容もふまえ参加職員で討議をおこなう。挨拶・言葉遣いや身だしなみなど保育者としてあるべき姿について確認する。</w:t>
            </w:r>
          </w:p>
        </w:tc>
      </w:tr>
    </w:tbl>
    <w:p w14:paraId="4328F592" w14:textId="38F614DC" w:rsidR="00522D12" w:rsidRDefault="00522D12" w:rsidP="006847B2">
      <w:pPr>
        <w:jc w:val="left"/>
        <w:rPr>
          <w:rFonts w:asciiTheme="majorEastAsia" w:eastAsiaTheme="majorEastAsia" w:hAnsiTheme="majorEastAsia"/>
          <w:sz w:val="22"/>
          <w:szCs w:val="28"/>
        </w:rPr>
      </w:pPr>
    </w:p>
    <w:p w14:paraId="211EDD4E" w14:textId="26312B49" w:rsidR="00522D12" w:rsidRPr="003D1E5D" w:rsidRDefault="00522D12" w:rsidP="00522D12">
      <w:pPr>
        <w:widowControl/>
        <w:jc w:val="left"/>
        <w:rPr>
          <w:rFonts w:asciiTheme="majorEastAsia" w:eastAsiaTheme="majorEastAsia" w:hAnsiTheme="majorEastAsia"/>
          <w:sz w:val="22"/>
          <w:szCs w:val="28"/>
        </w:rPr>
      </w:pPr>
    </w:p>
    <w:tbl>
      <w:tblPr>
        <w:tblStyle w:val="aa"/>
        <w:tblW w:w="0" w:type="auto"/>
        <w:tblLook w:val="04A0" w:firstRow="1" w:lastRow="0" w:firstColumn="1" w:lastColumn="0" w:noHBand="0" w:noVBand="1"/>
      </w:tblPr>
      <w:tblGrid>
        <w:gridCol w:w="396"/>
        <w:gridCol w:w="1579"/>
        <w:gridCol w:w="1080"/>
        <w:gridCol w:w="900"/>
        <w:gridCol w:w="5825"/>
      </w:tblGrid>
      <w:tr w:rsidR="00522D12" w14:paraId="76EA41FA" w14:textId="77777777" w:rsidTr="00156ACD">
        <w:tc>
          <w:tcPr>
            <w:tcW w:w="396" w:type="dxa"/>
          </w:tcPr>
          <w:p w14:paraId="381CB462" w14:textId="77777777" w:rsidR="00522D12" w:rsidRPr="00C349FA" w:rsidRDefault="00522D12" w:rsidP="00156ACD">
            <w:pPr>
              <w:jc w:val="center"/>
              <w:rPr>
                <w:rFonts w:asciiTheme="majorEastAsia" w:eastAsiaTheme="majorEastAsia" w:hAnsiTheme="majorEastAsia"/>
                <w:sz w:val="20"/>
                <w:szCs w:val="28"/>
              </w:rPr>
            </w:pPr>
            <w:bookmarkStart w:id="5" w:name="_Hlk80619172"/>
            <w:r w:rsidRPr="00C349FA">
              <w:rPr>
                <w:rFonts w:asciiTheme="majorEastAsia" w:eastAsiaTheme="majorEastAsia" w:hAnsiTheme="majorEastAsia" w:hint="eastAsia"/>
                <w:sz w:val="20"/>
                <w:szCs w:val="28"/>
              </w:rPr>
              <w:t>№</w:t>
            </w:r>
          </w:p>
        </w:tc>
        <w:tc>
          <w:tcPr>
            <w:tcW w:w="1579" w:type="dxa"/>
          </w:tcPr>
          <w:p w14:paraId="4040D7AD" w14:textId="77777777" w:rsidR="00522D12" w:rsidRPr="00C349FA" w:rsidRDefault="00522D12" w:rsidP="00156AC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実施年月日</w:t>
            </w:r>
          </w:p>
          <w:p w14:paraId="129ECF55" w14:textId="77777777" w:rsidR="00522D12" w:rsidRPr="00C349FA" w:rsidRDefault="00522D12" w:rsidP="00156AC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(時間数)</w:t>
            </w:r>
          </w:p>
        </w:tc>
        <w:tc>
          <w:tcPr>
            <w:tcW w:w="1080" w:type="dxa"/>
          </w:tcPr>
          <w:p w14:paraId="7184AE4B" w14:textId="77777777" w:rsidR="00522D12" w:rsidRPr="00C349FA" w:rsidRDefault="00522D12" w:rsidP="00156AC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指針区分</w:t>
            </w:r>
          </w:p>
        </w:tc>
        <w:tc>
          <w:tcPr>
            <w:tcW w:w="900" w:type="dxa"/>
          </w:tcPr>
          <w:p w14:paraId="0A1F58DA" w14:textId="77777777" w:rsidR="00522D12" w:rsidRPr="00C349FA" w:rsidRDefault="00522D12" w:rsidP="00156AC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対象</w:t>
            </w:r>
          </w:p>
        </w:tc>
        <w:tc>
          <w:tcPr>
            <w:tcW w:w="5825" w:type="dxa"/>
          </w:tcPr>
          <w:p w14:paraId="6FA0625B" w14:textId="77777777" w:rsidR="00522D12" w:rsidRPr="00C349FA" w:rsidRDefault="00522D12" w:rsidP="00156ACD">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研修</w:t>
            </w:r>
            <w:r w:rsidRPr="00C349FA">
              <w:rPr>
                <w:rFonts w:asciiTheme="majorEastAsia" w:eastAsiaTheme="majorEastAsia" w:hAnsiTheme="majorEastAsia" w:hint="eastAsia"/>
                <w:sz w:val="20"/>
                <w:szCs w:val="28"/>
              </w:rPr>
              <w:t>内容</w:t>
            </w:r>
          </w:p>
        </w:tc>
      </w:tr>
      <w:tr w:rsidR="00522D12" w14:paraId="57B3D687" w14:textId="77777777" w:rsidTr="00156ACD">
        <w:trPr>
          <w:trHeight w:val="1551"/>
        </w:trPr>
        <w:tc>
          <w:tcPr>
            <w:tcW w:w="396" w:type="dxa"/>
          </w:tcPr>
          <w:p w14:paraId="13F21D04" w14:textId="6799ED92" w:rsidR="00522D12" w:rsidRPr="00C349FA" w:rsidRDefault="00522D12" w:rsidP="00156ACD">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1</w:t>
            </w:r>
            <w:r>
              <w:rPr>
                <w:rFonts w:asciiTheme="majorEastAsia" w:eastAsiaTheme="majorEastAsia" w:hAnsiTheme="majorEastAsia"/>
                <w:sz w:val="20"/>
                <w:szCs w:val="28"/>
              </w:rPr>
              <w:t>8</w:t>
            </w:r>
          </w:p>
        </w:tc>
        <w:tc>
          <w:tcPr>
            <w:tcW w:w="1579" w:type="dxa"/>
          </w:tcPr>
          <w:p w14:paraId="4A4FEC68" w14:textId="77777777" w:rsidR="00522D12" w:rsidRPr="00C349FA" w:rsidRDefault="00522D12" w:rsidP="00156ACD">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772D3655" w14:textId="77777777" w:rsidR="00522D12" w:rsidRPr="00C349FA" w:rsidRDefault="00522D12" w:rsidP="00156ACD">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1C8A51F1" w14:textId="77777777" w:rsidR="00522D12" w:rsidRPr="00C349FA" w:rsidRDefault="00522D12" w:rsidP="00156ACD">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01765628" w14:textId="77777777" w:rsidR="00522D12" w:rsidRPr="00C349FA" w:rsidRDefault="00522D12" w:rsidP="00156ACD">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健康及び安全</w:t>
            </w:r>
          </w:p>
        </w:tc>
        <w:tc>
          <w:tcPr>
            <w:tcW w:w="900" w:type="dxa"/>
          </w:tcPr>
          <w:p w14:paraId="33D3FA93" w14:textId="77777777" w:rsidR="00522D12" w:rsidRPr="00C349FA" w:rsidRDefault="00522D12" w:rsidP="00156AC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66409C2A" w14:textId="5E310818" w:rsidR="00522D12" w:rsidRPr="00C349FA" w:rsidRDefault="00522D12" w:rsidP="00156ACD">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園内研修教材「保育者のための</w:t>
            </w:r>
            <w:r>
              <w:rPr>
                <w:rFonts w:asciiTheme="majorEastAsia" w:eastAsiaTheme="majorEastAsia" w:hAnsiTheme="majorEastAsia" w:hint="eastAsia"/>
                <w:sz w:val="20"/>
                <w:szCs w:val="28"/>
              </w:rPr>
              <w:t>救急蘇生法講座／一次救命処置</w:t>
            </w:r>
            <w:r w:rsidRPr="003F4A88">
              <w:rPr>
                <w:rFonts w:asciiTheme="majorEastAsia" w:eastAsiaTheme="majorEastAsia" w:hAnsiTheme="majorEastAsia" w:hint="eastAsia"/>
                <w:sz w:val="20"/>
                <w:szCs w:val="28"/>
              </w:rPr>
              <w:t>(</w:t>
            </w:r>
            <w:r>
              <w:rPr>
                <w:rFonts w:asciiTheme="majorEastAsia" w:eastAsiaTheme="majorEastAsia" w:hAnsiTheme="majorEastAsia" w:hint="eastAsia"/>
                <w:sz w:val="20"/>
                <w:szCs w:val="28"/>
              </w:rPr>
              <w:t>基礎</w:t>
            </w:r>
            <w:r w:rsidRPr="003F4A88">
              <w:rPr>
                <w:rFonts w:asciiTheme="majorEastAsia" w:eastAsiaTheme="majorEastAsia" w:hAnsiTheme="majorEastAsia" w:hint="eastAsia"/>
                <w:sz w:val="20"/>
                <w:szCs w:val="28"/>
              </w:rPr>
              <w:t>編)」(40分，内容・講師は別紙参照)」を視聴する。その後、解説内容もふまえ参加職員で討議をおこなう。</w:t>
            </w:r>
            <w:r>
              <w:rPr>
                <w:rFonts w:asciiTheme="majorEastAsia" w:eastAsiaTheme="majorEastAsia" w:hAnsiTheme="majorEastAsia" w:hint="eastAsia"/>
                <w:sz w:val="20"/>
                <w:szCs w:val="28"/>
              </w:rPr>
              <w:t>救急蘇生法の必要性</w:t>
            </w:r>
            <w:r w:rsidRPr="003F4A88">
              <w:rPr>
                <w:rFonts w:asciiTheme="majorEastAsia" w:eastAsiaTheme="majorEastAsia" w:hAnsiTheme="majorEastAsia" w:hint="eastAsia"/>
                <w:sz w:val="20"/>
                <w:szCs w:val="28"/>
              </w:rPr>
              <w:t>について確認する。</w:t>
            </w:r>
          </w:p>
        </w:tc>
      </w:tr>
      <w:bookmarkEnd w:id="5"/>
      <w:tr w:rsidR="00522D12" w14:paraId="08069B08" w14:textId="77777777" w:rsidTr="00156ACD">
        <w:trPr>
          <w:trHeight w:val="1556"/>
        </w:trPr>
        <w:tc>
          <w:tcPr>
            <w:tcW w:w="396" w:type="dxa"/>
          </w:tcPr>
          <w:p w14:paraId="2939E458" w14:textId="4B0706C6" w:rsidR="00522D12" w:rsidRPr="00C349FA" w:rsidRDefault="00522D12" w:rsidP="00156ACD">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1</w:t>
            </w:r>
            <w:r>
              <w:rPr>
                <w:rFonts w:asciiTheme="majorEastAsia" w:eastAsiaTheme="majorEastAsia" w:hAnsiTheme="majorEastAsia"/>
                <w:sz w:val="20"/>
                <w:szCs w:val="28"/>
              </w:rPr>
              <w:t>9</w:t>
            </w:r>
          </w:p>
        </w:tc>
        <w:tc>
          <w:tcPr>
            <w:tcW w:w="1579" w:type="dxa"/>
          </w:tcPr>
          <w:p w14:paraId="2CF9BBA4" w14:textId="77777777" w:rsidR="00522D12" w:rsidRPr="00C349FA" w:rsidRDefault="00522D12" w:rsidP="00156ACD">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03A05AD9" w14:textId="77777777" w:rsidR="00522D12" w:rsidRPr="00C349FA" w:rsidRDefault="00522D12" w:rsidP="00156ACD">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39C9E942" w14:textId="77777777" w:rsidR="00522D12" w:rsidRPr="00C349FA" w:rsidRDefault="00522D12" w:rsidP="00156ACD">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12066C2F" w14:textId="773A5EEF" w:rsidR="00522D12" w:rsidRPr="00C349FA" w:rsidRDefault="00522D12" w:rsidP="00156ACD">
            <w:pPr>
              <w:jc w:val="left"/>
              <w:rPr>
                <w:rFonts w:asciiTheme="majorEastAsia" w:eastAsiaTheme="majorEastAsia" w:hAnsiTheme="majorEastAsia"/>
                <w:sz w:val="20"/>
                <w:szCs w:val="28"/>
              </w:rPr>
            </w:pPr>
            <w:r w:rsidRPr="00522D12">
              <w:rPr>
                <w:rFonts w:asciiTheme="majorEastAsia" w:eastAsiaTheme="majorEastAsia" w:hAnsiTheme="majorEastAsia" w:hint="eastAsia"/>
                <w:sz w:val="20"/>
                <w:szCs w:val="28"/>
              </w:rPr>
              <w:t>健康及び安全</w:t>
            </w:r>
          </w:p>
        </w:tc>
        <w:tc>
          <w:tcPr>
            <w:tcW w:w="900" w:type="dxa"/>
          </w:tcPr>
          <w:p w14:paraId="1B710D6F" w14:textId="77777777" w:rsidR="00522D12" w:rsidRPr="00C349FA" w:rsidRDefault="00522D12" w:rsidP="00156AC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5B1D244E" w14:textId="79760BA7" w:rsidR="00522D12" w:rsidRPr="00C349FA" w:rsidRDefault="00522D12" w:rsidP="00156ACD">
            <w:pPr>
              <w:jc w:val="left"/>
              <w:rPr>
                <w:rFonts w:asciiTheme="majorEastAsia" w:eastAsiaTheme="majorEastAsia" w:hAnsiTheme="majorEastAsia"/>
                <w:sz w:val="20"/>
                <w:szCs w:val="28"/>
              </w:rPr>
            </w:pPr>
            <w:r w:rsidRPr="00522D12">
              <w:rPr>
                <w:rFonts w:asciiTheme="majorEastAsia" w:eastAsiaTheme="majorEastAsia" w:hAnsiTheme="majorEastAsia" w:hint="eastAsia"/>
                <w:sz w:val="20"/>
                <w:szCs w:val="28"/>
              </w:rPr>
              <w:t>園内研修教材「保育者のための救急蘇生法講座／一次救命処置(</w:t>
            </w:r>
            <w:r>
              <w:rPr>
                <w:rFonts w:asciiTheme="majorEastAsia" w:eastAsiaTheme="majorEastAsia" w:hAnsiTheme="majorEastAsia" w:hint="eastAsia"/>
                <w:sz w:val="20"/>
                <w:szCs w:val="28"/>
              </w:rPr>
              <w:t>実践</w:t>
            </w:r>
            <w:r w:rsidRPr="00522D12">
              <w:rPr>
                <w:rFonts w:asciiTheme="majorEastAsia" w:eastAsiaTheme="majorEastAsia" w:hAnsiTheme="majorEastAsia" w:hint="eastAsia"/>
                <w:sz w:val="20"/>
                <w:szCs w:val="28"/>
              </w:rPr>
              <w:t>編)」(40分，内容・講師は別紙参照)」を視聴する。その後、解説内容もふまえ参加職員で討議をおこなう。</w:t>
            </w:r>
            <w:r>
              <w:rPr>
                <w:rFonts w:asciiTheme="majorEastAsia" w:eastAsiaTheme="majorEastAsia" w:hAnsiTheme="majorEastAsia" w:hint="eastAsia"/>
                <w:sz w:val="20"/>
                <w:szCs w:val="28"/>
              </w:rPr>
              <w:t>一次救命処置の手順</w:t>
            </w:r>
            <w:r w:rsidRPr="00522D12">
              <w:rPr>
                <w:rFonts w:asciiTheme="majorEastAsia" w:eastAsiaTheme="majorEastAsia" w:hAnsiTheme="majorEastAsia" w:hint="eastAsia"/>
                <w:sz w:val="20"/>
                <w:szCs w:val="28"/>
              </w:rPr>
              <w:t>について</w:t>
            </w:r>
            <w:r>
              <w:rPr>
                <w:rFonts w:asciiTheme="majorEastAsia" w:eastAsiaTheme="majorEastAsia" w:hAnsiTheme="majorEastAsia" w:hint="eastAsia"/>
                <w:sz w:val="20"/>
                <w:szCs w:val="28"/>
              </w:rPr>
              <w:t>教材にもとづき復習する。</w:t>
            </w:r>
          </w:p>
        </w:tc>
      </w:tr>
      <w:tr w:rsidR="00522D12" w14:paraId="77323AAB" w14:textId="77777777" w:rsidTr="00156ACD">
        <w:trPr>
          <w:trHeight w:val="1556"/>
        </w:trPr>
        <w:tc>
          <w:tcPr>
            <w:tcW w:w="396" w:type="dxa"/>
          </w:tcPr>
          <w:p w14:paraId="00763B75" w14:textId="1D42A8F0" w:rsidR="00522D12" w:rsidRPr="00C349FA" w:rsidRDefault="00522D12" w:rsidP="00156ACD">
            <w:pPr>
              <w:jc w:val="center"/>
              <w:rPr>
                <w:rFonts w:asciiTheme="majorEastAsia" w:eastAsiaTheme="majorEastAsia" w:hAnsiTheme="majorEastAsia"/>
                <w:sz w:val="20"/>
                <w:szCs w:val="28"/>
              </w:rPr>
            </w:pPr>
            <w:bookmarkStart w:id="6" w:name="_Hlk80617867"/>
            <w:r>
              <w:rPr>
                <w:rFonts w:asciiTheme="majorEastAsia" w:eastAsiaTheme="majorEastAsia" w:hAnsiTheme="majorEastAsia" w:hint="eastAsia"/>
                <w:sz w:val="20"/>
                <w:szCs w:val="28"/>
              </w:rPr>
              <w:t>2</w:t>
            </w:r>
            <w:r>
              <w:rPr>
                <w:rFonts w:asciiTheme="majorEastAsia" w:eastAsiaTheme="majorEastAsia" w:hAnsiTheme="majorEastAsia"/>
                <w:sz w:val="20"/>
                <w:szCs w:val="28"/>
              </w:rPr>
              <w:t>0</w:t>
            </w:r>
          </w:p>
        </w:tc>
        <w:tc>
          <w:tcPr>
            <w:tcW w:w="1579" w:type="dxa"/>
          </w:tcPr>
          <w:p w14:paraId="52D397CC" w14:textId="77777777" w:rsidR="00522D12" w:rsidRPr="00C349FA" w:rsidRDefault="00522D12" w:rsidP="00156ACD">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1A7351F7" w14:textId="77777777" w:rsidR="00522D12" w:rsidRPr="00C349FA" w:rsidRDefault="00522D12" w:rsidP="00156ACD">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551C4267" w14:textId="77777777" w:rsidR="00522D12" w:rsidRPr="00C349FA" w:rsidRDefault="00522D12" w:rsidP="00156ACD">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382C42CF" w14:textId="77777777" w:rsidR="00522D12" w:rsidRPr="00D86983" w:rsidRDefault="00522D12" w:rsidP="00156ACD">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健康及び安全</w:t>
            </w:r>
          </w:p>
        </w:tc>
        <w:tc>
          <w:tcPr>
            <w:tcW w:w="900" w:type="dxa"/>
          </w:tcPr>
          <w:p w14:paraId="150BCD6D" w14:textId="77777777" w:rsidR="00522D12" w:rsidRPr="00D86983" w:rsidRDefault="00522D12" w:rsidP="00156ACD">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00D49A5B" w14:textId="14A5CA50" w:rsidR="00522D12" w:rsidRPr="00D86983" w:rsidRDefault="00522D12" w:rsidP="00156ACD">
            <w:pPr>
              <w:jc w:val="left"/>
              <w:rPr>
                <w:rFonts w:asciiTheme="majorEastAsia" w:eastAsiaTheme="majorEastAsia" w:hAnsiTheme="majorEastAsia"/>
                <w:sz w:val="20"/>
                <w:szCs w:val="28"/>
              </w:rPr>
            </w:pPr>
            <w:r w:rsidRPr="00522D12">
              <w:rPr>
                <w:rFonts w:asciiTheme="majorEastAsia" w:eastAsiaTheme="majorEastAsia" w:hAnsiTheme="majorEastAsia" w:hint="eastAsia"/>
                <w:sz w:val="20"/>
                <w:szCs w:val="28"/>
              </w:rPr>
              <w:t>園内研修教材「保育者のための救急蘇生法講座／</w:t>
            </w:r>
            <w:r>
              <w:rPr>
                <w:rFonts w:asciiTheme="majorEastAsia" w:eastAsiaTheme="majorEastAsia" w:hAnsiTheme="majorEastAsia" w:hint="eastAsia"/>
                <w:sz w:val="20"/>
                <w:szCs w:val="28"/>
              </w:rPr>
              <w:t>応急手当</w:t>
            </w:r>
            <w:r w:rsidRPr="00522D12">
              <w:rPr>
                <w:rFonts w:asciiTheme="majorEastAsia" w:eastAsiaTheme="majorEastAsia" w:hAnsiTheme="majorEastAsia" w:hint="eastAsia"/>
                <w:sz w:val="20"/>
                <w:szCs w:val="28"/>
              </w:rPr>
              <w:t>(</w:t>
            </w:r>
            <w:r>
              <w:rPr>
                <w:rFonts w:asciiTheme="majorEastAsia" w:eastAsiaTheme="majorEastAsia" w:hAnsiTheme="majorEastAsia" w:hint="eastAsia"/>
                <w:sz w:val="20"/>
                <w:szCs w:val="28"/>
              </w:rPr>
              <w:t>ファーストエイド</w:t>
            </w:r>
            <w:r w:rsidRPr="00522D12">
              <w:rPr>
                <w:rFonts w:asciiTheme="majorEastAsia" w:eastAsiaTheme="majorEastAsia" w:hAnsiTheme="majorEastAsia" w:hint="eastAsia"/>
                <w:sz w:val="20"/>
                <w:szCs w:val="28"/>
              </w:rPr>
              <w:t>)」(40分，内容・講師は別紙参照)」を視聴する。その後、解説内容もふまえ参加職員で討議をおこなう。</w:t>
            </w:r>
            <w:r>
              <w:rPr>
                <w:rFonts w:asciiTheme="majorEastAsia" w:eastAsiaTheme="majorEastAsia" w:hAnsiTheme="majorEastAsia" w:hint="eastAsia"/>
                <w:sz w:val="20"/>
                <w:szCs w:val="28"/>
              </w:rPr>
              <w:t>日常のケガ予防と応急手当の方法について確認する。</w:t>
            </w:r>
          </w:p>
        </w:tc>
      </w:tr>
      <w:tr w:rsidR="008309F2" w:rsidRPr="00D86983" w14:paraId="1DF7A7A8" w14:textId="77777777" w:rsidTr="005344A4">
        <w:trPr>
          <w:trHeight w:val="1556"/>
        </w:trPr>
        <w:tc>
          <w:tcPr>
            <w:tcW w:w="396" w:type="dxa"/>
          </w:tcPr>
          <w:p w14:paraId="6C398B55" w14:textId="0FCE35A8" w:rsidR="008309F2" w:rsidRPr="00C349FA" w:rsidRDefault="008309F2" w:rsidP="005344A4">
            <w:pPr>
              <w:jc w:val="center"/>
              <w:rPr>
                <w:rFonts w:asciiTheme="majorEastAsia" w:eastAsiaTheme="majorEastAsia" w:hAnsiTheme="majorEastAsia"/>
                <w:sz w:val="20"/>
                <w:szCs w:val="28"/>
              </w:rPr>
            </w:pPr>
            <w:bookmarkStart w:id="7" w:name="_Hlk80618152"/>
            <w:bookmarkEnd w:id="6"/>
            <w:r>
              <w:rPr>
                <w:rFonts w:asciiTheme="majorEastAsia" w:eastAsiaTheme="majorEastAsia" w:hAnsiTheme="majorEastAsia" w:hint="eastAsia"/>
                <w:sz w:val="20"/>
                <w:szCs w:val="28"/>
              </w:rPr>
              <w:t>2</w:t>
            </w:r>
            <w:r>
              <w:rPr>
                <w:rFonts w:asciiTheme="majorEastAsia" w:eastAsiaTheme="majorEastAsia" w:hAnsiTheme="majorEastAsia"/>
                <w:sz w:val="20"/>
                <w:szCs w:val="28"/>
              </w:rPr>
              <w:t>1</w:t>
            </w:r>
          </w:p>
        </w:tc>
        <w:tc>
          <w:tcPr>
            <w:tcW w:w="1579" w:type="dxa"/>
          </w:tcPr>
          <w:p w14:paraId="76A321C7" w14:textId="77777777" w:rsidR="008309F2" w:rsidRPr="00C349FA" w:rsidRDefault="008309F2" w:rsidP="005344A4">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6B53D0B1" w14:textId="77777777" w:rsidR="008309F2" w:rsidRPr="00C349FA" w:rsidRDefault="008309F2"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097A0AD1" w14:textId="77777777" w:rsidR="008309F2" w:rsidRPr="00C349FA" w:rsidRDefault="008309F2"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29FDB8C9" w14:textId="44385F2D" w:rsidR="008309F2" w:rsidRPr="00D86983" w:rsidRDefault="008309F2" w:rsidP="005344A4">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子育て支援</w:t>
            </w:r>
          </w:p>
        </w:tc>
        <w:tc>
          <w:tcPr>
            <w:tcW w:w="900" w:type="dxa"/>
          </w:tcPr>
          <w:p w14:paraId="05A6CE17" w14:textId="77777777" w:rsidR="008309F2" w:rsidRPr="00D86983" w:rsidRDefault="008309F2" w:rsidP="005344A4">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6B3CFE60" w14:textId="3E470961" w:rsidR="008309F2" w:rsidRPr="00D86983" w:rsidRDefault="008309F2" w:rsidP="005344A4">
            <w:pPr>
              <w:jc w:val="left"/>
              <w:rPr>
                <w:rFonts w:asciiTheme="majorEastAsia" w:eastAsiaTheme="majorEastAsia" w:hAnsiTheme="majorEastAsia"/>
                <w:sz w:val="20"/>
                <w:szCs w:val="28"/>
              </w:rPr>
            </w:pPr>
            <w:r w:rsidRPr="00522D12">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保育カウンセリングを学ぶ～よりよい環境づくりのために～</w:t>
            </w:r>
            <w:r w:rsidRPr="00522D12">
              <w:rPr>
                <w:rFonts w:asciiTheme="majorEastAsia" w:eastAsiaTheme="majorEastAsia" w:hAnsiTheme="majorEastAsia" w:hint="eastAsia"/>
                <w:sz w:val="20"/>
                <w:szCs w:val="28"/>
              </w:rPr>
              <w:t>」(40分，内容・講師は別紙参照)」を視聴する。その後、解説内容もふまえ参加職員で討議をおこなう。</w:t>
            </w:r>
            <w:r>
              <w:rPr>
                <w:rFonts w:asciiTheme="majorEastAsia" w:eastAsiaTheme="majorEastAsia" w:hAnsiTheme="majorEastAsia" w:hint="eastAsia"/>
                <w:sz w:val="20"/>
                <w:szCs w:val="28"/>
              </w:rPr>
              <w:t>保育</w:t>
            </w:r>
            <w:r w:rsidR="00F166B2">
              <w:rPr>
                <w:rFonts w:asciiTheme="majorEastAsia" w:eastAsiaTheme="majorEastAsia" w:hAnsiTheme="majorEastAsia" w:hint="eastAsia"/>
                <w:sz w:val="20"/>
                <w:szCs w:val="28"/>
              </w:rPr>
              <w:t>に</w:t>
            </w:r>
            <w:r>
              <w:rPr>
                <w:rFonts w:asciiTheme="majorEastAsia" w:eastAsiaTheme="majorEastAsia" w:hAnsiTheme="majorEastAsia" w:hint="eastAsia"/>
                <w:sz w:val="20"/>
                <w:szCs w:val="28"/>
              </w:rPr>
              <w:t>不可欠なコミュニケーション</w:t>
            </w:r>
            <w:r>
              <w:rPr>
                <w:rFonts w:asciiTheme="majorEastAsia" w:eastAsiaTheme="majorEastAsia" w:hAnsiTheme="majorEastAsia" w:hint="eastAsia"/>
                <w:sz w:val="20"/>
                <w:szCs w:val="28"/>
              </w:rPr>
              <w:t>について確認する。</w:t>
            </w:r>
          </w:p>
        </w:tc>
      </w:tr>
      <w:bookmarkEnd w:id="7"/>
      <w:tr w:rsidR="008309F2" w:rsidRPr="00D86983" w14:paraId="03E7D147" w14:textId="77777777" w:rsidTr="005344A4">
        <w:trPr>
          <w:trHeight w:val="1556"/>
        </w:trPr>
        <w:tc>
          <w:tcPr>
            <w:tcW w:w="396" w:type="dxa"/>
          </w:tcPr>
          <w:p w14:paraId="3AE12051" w14:textId="13F2FD3A" w:rsidR="008309F2" w:rsidRPr="00C349FA" w:rsidRDefault="008309F2" w:rsidP="005344A4">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2</w:t>
            </w:r>
            <w:r>
              <w:rPr>
                <w:rFonts w:asciiTheme="majorEastAsia" w:eastAsiaTheme="majorEastAsia" w:hAnsiTheme="majorEastAsia"/>
                <w:sz w:val="20"/>
                <w:szCs w:val="28"/>
              </w:rPr>
              <w:t>2</w:t>
            </w:r>
          </w:p>
        </w:tc>
        <w:tc>
          <w:tcPr>
            <w:tcW w:w="1579" w:type="dxa"/>
          </w:tcPr>
          <w:p w14:paraId="69A19432" w14:textId="77777777" w:rsidR="008309F2" w:rsidRPr="00C349FA" w:rsidRDefault="008309F2" w:rsidP="005344A4">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76BF3B05" w14:textId="77777777" w:rsidR="008309F2" w:rsidRPr="00C349FA" w:rsidRDefault="008309F2"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21482E7F" w14:textId="77777777" w:rsidR="008309F2" w:rsidRPr="00C349FA" w:rsidRDefault="008309F2"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692C8564" w14:textId="77777777" w:rsidR="008309F2" w:rsidRPr="00D86983" w:rsidRDefault="008309F2" w:rsidP="005344A4">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子育て支援</w:t>
            </w:r>
          </w:p>
        </w:tc>
        <w:tc>
          <w:tcPr>
            <w:tcW w:w="900" w:type="dxa"/>
          </w:tcPr>
          <w:p w14:paraId="6C064390" w14:textId="77777777" w:rsidR="008309F2" w:rsidRPr="00D86983" w:rsidRDefault="008309F2" w:rsidP="005344A4">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475ADD47" w14:textId="5A8810C3" w:rsidR="008309F2" w:rsidRPr="00D86983" w:rsidRDefault="008309F2" w:rsidP="005344A4">
            <w:pPr>
              <w:jc w:val="left"/>
              <w:rPr>
                <w:rFonts w:asciiTheme="majorEastAsia" w:eastAsiaTheme="majorEastAsia" w:hAnsiTheme="majorEastAsia"/>
                <w:sz w:val="20"/>
                <w:szCs w:val="28"/>
              </w:rPr>
            </w:pPr>
            <w:r w:rsidRPr="00522D12">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発達障がいの子どもをかかえる保護者への理解と対応</w:t>
            </w:r>
            <w:r w:rsidRPr="00522D12">
              <w:rPr>
                <w:rFonts w:asciiTheme="majorEastAsia" w:eastAsiaTheme="majorEastAsia" w:hAnsiTheme="majorEastAsia" w:hint="eastAsia"/>
                <w:sz w:val="20"/>
                <w:szCs w:val="28"/>
              </w:rPr>
              <w:t>」(40分，内容・講師は別紙参照)」を視聴する。その後、解説内容もふまえ参加職員で討議をおこなう。</w:t>
            </w:r>
            <w:r>
              <w:rPr>
                <w:rFonts w:asciiTheme="majorEastAsia" w:eastAsiaTheme="majorEastAsia" w:hAnsiTheme="majorEastAsia" w:hint="eastAsia"/>
                <w:sz w:val="20"/>
                <w:szCs w:val="28"/>
              </w:rPr>
              <w:t>発達障がいの子どもをかかえる保護者とのコミュニケーション</w:t>
            </w:r>
            <w:r>
              <w:rPr>
                <w:rFonts w:asciiTheme="majorEastAsia" w:eastAsiaTheme="majorEastAsia" w:hAnsiTheme="majorEastAsia" w:hint="eastAsia"/>
                <w:sz w:val="20"/>
                <w:szCs w:val="28"/>
              </w:rPr>
              <w:t>について確認する。</w:t>
            </w:r>
          </w:p>
        </w:tc>
      </w:tr>
      <w:tr w:rsidR="008309F2" w:rsidRPr="00D86983" w14:paraId="6C97681E" w14:textId="77777777" w:rsidTr="005344A4">
        <w:trPr>
          <w:trHeight w:val="1556"/>
        </w:trPr>
        <w:tc>
          <w:tcPr>
            <w:tcW w:w="396" w:type="dxa"/>
          </w:tcPr>
          <w:p w14:paraId="7C29EED1" w14:textId="20B2E21C" w:rsidR="008309F2" w:rsidRPr="00C349FA" w:rsidRDefault="008309F2" w:rsidP="005344A4">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2</w:t>
            </w:r>
            <w:r w:rsidR="00687F6B">
              <w:rPr>
                <w:rFonts w:asciiTheme="majorEastAsia" w:eastAsiaTheme="majorEastAsia" w:hAnsiTheme="majorEastAsia"/>
                <w:sz w:val="20"/>
                <w:szCs w:val="28"/>
              </w:rPr>
              <w:t>3</w:t>
            </w:r>
          </w:p>
        </w:tc>
        <w:tc>
          <w:tcPr>
            <w:tcW w:w="1579" w:type="dxa"/>
          </w:tcPr>
          <w:p w14:paraId="6FBBBDA3" w14:textId="77777777" w:rsidR="008309F2" w:rsidRPr="00C349FA" w:rsidRDefault="008309F2" w:rsidP="005344A4">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1066FDD8" w14:textId="77777777" w:rsidR="008309F2" w:rsidRPr="00C349FA" w:rsidRDefault="008309F2"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5A250309" w14:textId="77777777" w:rsidR="008309F2" w:rsidRPr="00C349FA" w:rsidRDefault="008309F2"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58F2599E" w14:textId="399AC3B2" w:rsidR="008309F2" w:rsidRPr="00D86983" w:rsidRDefault="00687F6B" w:rsidP="005344A4">
            <w:pPr>
              <w:jc w:val="left"/>
              <w:rPr>
                <w:rFonts w:asciiTheme="majorEastAsia" w:eastAsiaTheme="majorEastAsia" w:hAnsiTheme="majorEastAsia"/>
                <w:sz w:val="20"/>
                <w:szCs w:val="28"/>
              </w:rPr>
            </w:pPr>
            <w:r w:rsidRPr="00687F6B">
              <w:rPr>
                <w:rFonts w:asciiTheme="majorEastAsia" w:eastAsiaTheme="majorEastAsia" w:hAnsiTheme="majorEastAsia" w:hint="eastAsia"/>
                <w:sz w:val="20"/>
                <w:szCs w:val="28"/>
              </w:rPr>
              <w:t>健康及び安全</w:t>
            </w:r>
          </w:p>
        </w:tc>
        <w:tc>
          <w:tcPr>
            <w:tcW w:w="900" w:type="dxa"/>
          </w:tcPr>
          <w:p w14:paraId="6464EB12" w14:textId="77777777" w:rsidR="008309F2" w:rsidRPr="00D86983" w:rsidRDefault="008309F2" w:rsidP="005344A4">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0E9B083B" w14:textId="7077BF6C" w:rsidR="008309F2" w:rsidRPr="00D86983" w:rsidRDefault="008309F2" w:rsidP="005344A4">
            <w:pPr>
              <w:jc w:val="left"/>
              <w:rPr>
                <w:rFonts w:asciiTheme="majorEastAsia" w:eastAsiaTheme="majorEastAsia" w:hAnsiTheme="majorEastAsia"/>
                <w:sz w:val="20"/>
                <w:szCs w:val="28"/>
              </w:rPr>
            </w:pPr>
            <w:r w:rsidRPr="00522D12">
              <w:rPr>
                <w:rFonts w:asciiTheme="majorEastAsia" w:eastAsiaTheme="majorEastAsia" w:hAnsiTheme="majorEastAsia" w:hint="eastAsia"/>
                <w:sz w:val="20"/>
                <w:szCs w:val="28"/>
              </w:rPr>
              <w:t>園内研修教材「</w:t>
            </w:r>
            <w:r w:rsidR="00687F6B">
              <w:rPr>
                <w:rFonts w:asciiTheme="majorEastAsia" w:eastAsiaTheme="majorEastAsia" w:hAnsiTheme="majorEastAsia" w:hint="eastAsia"/>
                <w:sz w:val="20"/>
                <w:szCs w:val="28"/>
              </w:rPr>
              <w:t>保育者のための防災対策講座(基礎編</w:t>
            </w:r>
            <w:r w:rsidR="00687F6B">
              <w:rPr>
                <w:rFonts w:asciiTheme="majorEastAsia" w:eastAsiaTheme="majorEastAsia" w:hAnsiTheme="majorEastAsia"/>
                <w:sz w:val="20"/>
                <w:szCs w:val="28"/>
              </w:rPr>
              <w:t>)</w:t>
            </w:r>
            <w:r w:rsidRPr="00522D12">
              <w:rPr>
                <w:rFonts w:asciiTheme="majorEastAsia" w:eastAsiaTheme="majorEastAsia" w:hAnsiTheme="majorEastAsia" w:hint="eastAsia"/>
                <w:sz w:val="20"/>
                <w:szCs w:val="28"/>
              </w:rPr>
              <w:t>」(40分，内容・講師は別紙参照)」を視聴する。その後、解説内容もふまえ参加職員で討議をおこなう。</w:t>
            </w:r>
            <w:r w:rsidR="00687F6B">
              <w:rPr>
                <w:rFonts w:asciiTheme="majorEastAsia" w:eastAsiaTheme="majorEastAsia" w:hAnsiTheme="majorEastAsia" w:hint="eastAsia"/>
                <w:sz w:val="20"/>
                <w:szCs w:val="28"/>
              </w:rPr>
              <w:t>災害・防災の基本について学び、事前防災の重要性</w:t>
            </w:r>
            <w:r>
              <w:rPr>
                <w:rFonts w:asciiTheme="majorEastAsia" w:eastAsiaTheme="majorEastAsia" w:hAnsiTheme="majorEastAsia" w:hint="eastAsia"/>
                <w:sz w:val="20"/>
                <w:szCs w:val="28"/>
              </w:rPr>
              <w:t>について確認する。</w:t>
            </w:r>
          </w:p>
        </w:tc>
      </w:tr>
      <w:tr w:rsidR="00687F6B" w:rsidRPr="00D86983" w14:paraId="6F58B9DF" w14:textId="77777777" w:rsidTr="005344A4">
        <w:trPr>
          <w:trHeight w:val="1556"/>
        </w:trPr>
        <w:tc>
          <w:tcPr>
            <w:tcW w:w="396" w:type="dxa"/>
          </w:tcPr>
          <w:p w14:paraId="41A0FC6B" w14:textId="5B5EFBA1" w:rsidR="00687F6B" w:rsidRPr="00C349FA" w:rsidRDefault="00687F6B" w:rsidP="005344A4">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2</w:t>
            </w:r>
            <w:r>
              <w:rPr>
                <w:rFonts w:asciiTheme="majorEastAsia" w:eastAsiaTheme="majorEastAsia" w:hAnsiTheme="majorEastAsia"/>
                <w:sz w:val="20"/>
                <w:szCs w:val="28"/>
              </w:rPr>
              <w:t>4</w:t>
            </w:r>
          </w:p>
        </w:tc>
        <w:tc>
          <w:tcPr>
            <w:tcW w:w="1579" w:type="dxa"/>
          </w:tcPr>
          <w:p w14:paraId="58006F9C" w14:textId="77777777" w:rsidR="00687F6B" w:rsidRPr="00C349FA" w:rsidRDefault="00687F6B" w:rsidP="005344A4">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23C68C3D" w14:textId="77777777" w:rsidR="00687F6B" w:rsidRPr="00C349FA" w:rsidRDefault="00687F6B"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12FECE77" w14:textId="77777777" w:rsidR="00687F6B" w:rsidRPr="00C349FA" w:rsidRDefault="00687F6B"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54435796" w14:textId="77777777" w:rsidR="00687F6B" w:rsidRPr="00D86983" w:rsidRDefault="00687F6B" w:rsidP="005344A4">
            <w:pPr>
              <w:jc w:val="left"/>
              <w:rPr>
                <w:rFonts w:asciiTheme="majorEastAsia" w:eastAsiaTheme="majorEastAsia" w:hAnsiTheme="majorEastAsia"/>
                <w:sz w:val="20"/>
                <w:szCs w:val="28"/>
              </w:rPr>
            </w:pPr>
            <w:r w:rsidRPr="00687F6B">
              <w:rPr>
                <w:rFonts w:asciiTheme="majorEastAsia" w:eastAsiaTheme="majorEastAsia" w:hAnsiTheme="majorEastAsia" w:hint="eastAsia"/>
                <w:sz w:val="20"/>
                <w:szCs w:val="28"/>
              </w:rPr>
              <w:t>健康及び安全</w:t>
            </w:r>
          </w:p>
        </w:tc>
        <w:tc>
          <w:tcPr>
            <w:tcW w:w="900" w:type="dxa"/>
          </w:tcPr>
          <w:p w14:paraId="368403B6" w14:textId="77777777" w:rsidR="00687F6B" w:rsidRPr="00D86983" w:rsidRDefault="00687F6B" w:rsidP="005344A4">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018F3E61" w14:textId="40B04453" w:rsidR="00687F6B" w:rsidRPr="00D86983" w:rsidRDefault="00687F6B" w:rsidP="005344A4">
            <w:pPr>
              <w:jc w:val="left"/>
              <w:rPr>
                <w:rFonts w:asciiTheme="majorEastAsia" w:eastAsiaTheme="majorEastAsia" w:hAnsiTheme="majorEastAsia"/>
                <w:sz w:val="20"/>
                <w:szCs w:val="28"/>
              </w:rPr>
            </w:pPr>
            <w:r w:rsidRPr="00522D12">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保育者のための防災対策講座(</w:t>
            </w:r>
            <w:r>
              <w:rPr>
                <w:rFonts w:asciiTheme="majorEastAsia" w:eastAsiaTheme="majorEastAsia" w:hAnsiTheme="majorEastAsia" w:hint="eastAsia"/>
                <w:sz w:val="20"/>
                <w:szCs w:val="28"/>
              </w:rPr>
              <w:t>実践</w:t>
            </w:r>
            <w:r>
              <w:rPr>
                <w:rFonts w:asciiTheme="majorEastAsia" w:eastAsiaTheme="majorEastAsia" w:hAnsiTheme="majorEastAsia" w:hint="eastAsia"/>
                <w:sz w:val="20"/>
                <w:szCs w:val="28"/>
              </w:rPr>
              <w:t>編</w:t>
            </w:r>
            <w:r>
              <w:rPr>
                <w:rFonts w:asciiTheme="majorEastAsia" w:eastAsiaTheme="majorEastAsia" w:hAnsiTheme="majorEastAsia"/>
                <w:sz w:val="20"/>
                <w:szCs w:val="28"/>
              </w:rPr>
              <w:t>)</w:t>
            </w:r>
            <w:r w:rsidRPr="00522D12">
              <w:rPr>
                <w:rFonts w:asciiTheme="majorEastAsia" w:eastAsiaTheme="majorEastAsia" w:hAnsiTheme="majorEastAsia" w:hint="eastAsia"/>
                <w:sz w:val="20"/>
                <w:szCs w:val="28"/>
              </w:rPr>
              <w:t>」(40分，内容・講師は別紙参照)」を視聴する。その後、解説内容もふまえ参加職員で討議をおこなう。</w:t>
            </w:r>
            <w:r>
              <w:rPr>
                <w:rFonts w:asciiTheme="majorEastAsia" w:eastAsiaTheme="majorEastAsia" w:hAnsiTheme="majorEastAsia" w:hint="eastAsia"/>
                <w:sz w:val="20"/>
                <w:szCs w:val="28"/>
              </w:rPr>
              <w:t>講師のモデル園の指摘を参考に、自園の防災対策</w:t>
            </w:r>
            <w:r>
              <w:rPr>
                <w:rFonts w:asciiTheme="majorEastAsia" w:eastAsiaTheme="majorEastAsia" w:hAnsiTheme="majorEastAsia" w:hint="eastAsia"/>
                <w:sz w:val="20"/>
                <w:szCs w:val="28"/>
              </w:rPr>
              <w:t>について</w:t>
            </w:r>
            <w:r>
              <w:rPr>
                <w:rFonts w:asciiTheme="majorEastAsia" w:eastAsiaTheme="majorEastAsia" w:hAnsiTheme="majorEastAsia" w:hint="eastAsia"/>
                <w:sz w:val="20"/>
                <w:szCs w:val="28"/>
              </w:rPr>
              <w:t>具体的に</w:t>
            </w:r>
            <w:r>
              <w:rPr>
                <w:rFonts w:asciiTheme="majorEastAsia" w:eastAsiaTheme="majorEastAsia" w:hAnsiTheme="majorEastAsia" w:hint="eastAsia"/>
                <w:sz w:val="20"/>
                <w:szCs w:val="28"/>
              </w:rPr>
              <w:t>確認する。</w:t>
            </w:r>
          </w:p>
        </w:tc>
      </w:tr>
      <w:tr w:rsidR="00687F6B" w:rsidRPr="00D86983" w14:paraId="57514E38" w14:textId="77777777" w:rsidTr="005344A4">
        <w:trPr>
          <w:trHeight w:val="1556"/>
        </w:trPr>
        <w:tc>
          <w:tcPr>
            <w:tcW w:w="396" w:type="dxa"/>
          </w:tcPr>
          <w:p w14:paraId="31CC4923" w14:textId="5A18AB2C" w:rsidR="00687F6B" w:rsidRPr="00C349FA" w:rsidRDefault="00687F6B" w:rsidP="005344A4">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2</w:t>
            </w:r>
            <w:r>
              <w:rPr>
                <w:rFonts w:asciiTheme="majorEastAsia" w:eastAsiaTheme="majorEastAsia" w:hAnsiTheme="majorEastAsia"/>
                <w:sz w:val="20"/>
                <w:szCs w:val="28"/>
              </w:rPr>
              <w:t>5</w:t>
            </w:r>
          </w:p>
        </w:tc>
        <w:tc>
          <w:tcPr>
            <w:tcW w:w="1579" w:type="dxa"/>
          </w:tcPr>
          <w:p w14:paraId="051E82E2" w14:textId="77777777" w:rsidR="00687F6B" w:rsidRPr="00C349FA" w:rsidRDefault="00687F6B" w:rsidP="005344A4">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7E8FD04B" w14:textId="77777777" w:rsidR="00687F6B" w:rsidRPr="00C349FA" w:rsidRDefault="00687F6B"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6E36D64A" w14:textId="77777777" w:rsidR="00687F6B" w:rsidRPr="00C349FA" w:rsidRDefault="00687F6B"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48C7B743" w14:textId="36EA89FE" w:rsidR="00687F6B" w:rsidRPr="00D86983" w:rsidRDefault="00687F6B" w:rsidP="005344A4">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保育の内容</w:t>
            </w:r>
          </w:p>
        </w:tc>
        <w:tc>
          <w:tcPr>
            <w:tcW w:w="900" w:type="dxa"/>
          </w:tcPr>
          <w:p w14:paraId="30CE7236" w14:textId="77777777" w:rsidR="00687F6B" w:rsidRPr="00D86983" w:rsidRDefault="00687F6B" w:rsidP="005344A4">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7B005888" w14:textId="1C907EC2" w:rsidR="00687F6B" w:rsidRPr="00D86983" w:rsidRDefault="00687F6B" w:rsidP="005344A4">
            <w:pPr>
              <w:jc w:val="left"/>
              <w:rPr>
                <w:rFonts w:asciiTheme="majorEastAsia" w:eastAsiaTheme="majorEastAsia" w:hAnsiTheme="majorEastAsia"/>
                <w:sz w:val="20"/>
                <w:szCs w:val="28"/>
              </w:rPr>
            </w:pPr>
            <w:r w:rsidRPr="00522D12">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こども主体の造形活動の考えと関わり</w:t>
            </w:r>
            <w:r w:rsidRPr="00522D12">
              <w:rPr>
                <w:rFonts w:asciiTheme="majorEastAsia" w:eastAsiaTheme="majorEastAsia" w:hAnsiTheme="majorEastAsia" w:hint="eastAsia"/>
                <w:sz w:val="20"/>
                <w:szCs w:val="28"/>
              </w:rPr>
              <w:t>」(40分，内容・講師は別紙参照)」を視聴する。その後、解説内容もふまえ参加職員で討議をおこなう。</w:t>
            </w:r>
            <w:r>
              <w:rPr>
                <w:rFonts w:asciiTheme="majorEastAsia" w:eastAsiaTheme="majorEastAsia" w:hAnsiTheme="majorEastAsia" w:hint="eastAsia"/>
                <w:sz w:val="20"/>
                <w:szCs w:val="28"/>
              </w:rPr>
              <w:t>こども主体の造形活動</w:t>
            </w:r>
            <w:r w:rsidR="00F166B2">
              <w:rPr>
                <w:rFonts w:asciiTheme="majorEastAsia" w:eastAsiaTheme="majorEastAsia" w:hAnsiTheme="majorEastAsia" w:hint="eastAsia"/>
                <w:sz w:val="20"/>
                <w:szCs w:val="28"/>
              </w:rPr>
              <w:t>を</w:t>
            </w:r>
            <w:r>
              <w:rPr>
                <w:rFonts w:asciiTheme="majorEastAsia" w:eastAsiaTheme="majorEastAsia" w:hAnsiTheme="majorEastAsia" w:hint="eastAsia"/>
                <w:sz w:val="20"/>
                <w:szCs w:val="28"/>
              </w:rPr>
              <w:t>どのように</w:t>
            </w:r>
            <w:r w:rsidR="00F166B2">
              <w:rPr>
                <w:rFonts w:asciiTheme="majorEastAsia" w:eastAsiaTheme="majorEastAsia" w:hAnsiTheme="majorEastAsia" w:hint="eastAsia"/>
                <w:sz w:val="20"/>
                <w:szCs w:val="28"/>
              </w:rPr>
              <w:t>展開す</w:t>
            </w:r>
            <w:r>
              <w:rPr>
                <w:rFonts w:asciiTheme="majorEastAsia" w:eastAsiaTheme="majorEastAsia" w:hAnsiTheme="majorEastAsia" w:hint="eastAsia"/>
                <w:sz w:val="20"/>
                <w:szCs w:val="28"/>
              </w:rPr>
              <w:t>べきかを</w:t>
            </w:r>
            <w:r>
              <w:rPr>
                <w:rFonts w:asciiTheme="majorEastAsia" w:eastAsiaTheme="majorEastAsia" w:hAnsiTheme="majorEastAsia" w:hint="eastAsia"/>
                <w:sz w:val="20"/>
                <w:szCs w:val="28"/>
              </w:rPr>
              <w:t>確認する。</w:t>
            </w:r>
          </w:p>
        </w:tc>
      </w:tr>
    </w:tbl>
    <w:p w14:paraId="5DA3E157" w14:textId="19FA4C3D" w:rsidR="00F166B2" w:rsidRDefault="00F166B2" w:rsidP="00522D12">
      <w:pPr>
        <w:widowControl/>
        <w:jc w:val="left"/>
        <w:rPr>
          <w:rFonts w:asciiTheme="majorEastAsia" w:eastAsiaTheme="majorEastAsia" w:hAnsiTheme="majorEastAsia"/>
          <w:sz w:val="22"/>
          <w:szCs w:val="28"/>
        </w:rPr>
      </w:pPr>
    </w:p>
    <w:p w14:paraId="324B8971" w14:textId="77777777" w:rsidR="00F166B2" w:rsidRDefault="00F166B2">
      <w:pPr>
        <w:widowControl/>
        <w:jc w:val="left"/>
        <w:rPr>
          <w:rFonts w:asciiTheme="majorEastAsia" w:eastAsiaTheme="majorEastAsia" w:hAnsiTheme="majorEastAsia"/>
          <w:sz w:val="22"/>
          <w:szCs w:val="28"/>
        </w:rPr>
      </w:pPr>
      <w:r>
        <w:rPr>
          <w:rFonts w:asciiTheme="majorEastAsia" w:eastAsiaTheme="majorEastAsia" w:hAnsiTheme="majorEastAsia"/>
          <w:sz w:val="22"/>
          <w:szCs w:val="28"/>
        </w:rPr>
        <w:br w:type="page"/>
      </w:r>
    </w:p>
    <w:tbl>
      <w:tblPr>
        <w:tblStyle w:val="aa"/>
        <w:tblW w:w="0" w:type="auto"/>
        <w:tblLook w:val="04A0" w:firstRow="1" w:lastRow="0" w:firstColumn="1" w:lastColumn="0" w:noHBand="0" w:noVBand="1"/>
      </w:tblPr>
      <w:tblGrid>
        <w:gridCol w:w="396"/>
        <w:gridCol w:w="1579"/>
        <w:gridCol w:w="1080"/>
        <w:gridCol w:w="900"/>
        <w:gridCol w:w="5825"/>
      </w:tblGrid>
      <w:tr w:rsidR="00F166B2" w:rsidRPr="00C349FA" w14:paraId="3A5E0C94" w14:textId="77777777" w:rsidTr="005344A4">
        <w:tc>
          <w:tcPr>
            <w:tcW w:w="396" w:type="dxa"/>
          </w:tcPr>
          <w:p w14:paraId="328E6039" w14:textId="77777777" w:rsidR="00F166B2" w:rsidRPr="00C349FA" w:rsidRDefault="00F166B2" w:rsidP="005344A4">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lastRenderedPageBreak/>
              <w:t>№</w:t>
            </w:r>
          </w:p>
        </w:tc>
        <w:tc>
          <w:tcPr>
            <w:tcW w:w="1579" w:type="dxa"/>
          </w:tcPr>
          <w:p w14:paraId="1B0E362A" w14:textId="77777777" w:rsidR="00F166B2" w:rsidRPr="00C349FA" w:rsidRDefault="00F166B2" w:rsidP="005344A4">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実施年月日</w:t>
            </w:r>
          </w:p>
          <w:p w14:paraId="0B40995E" w14:textId="77777777" w:rsidR="00F166B2" w:rsidRPr="00C349FA" w:rsidRDefault="00F166B2" w:rsidP="005344A4">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(時間数)</w:t>
            </w:r>
          </w:p>
        </w:tc>
        <w:tc>
          <w:tcPr>
            <w:tcW w:w="1080" w:type="dxa"/>
          </w:tcPr>
          <w:p w14:paraId="48484FCA" w14:textId="77777777" w:rsidR="00F166B2" w:rsidRPr="00C349FA" w:rsidRDefault="00F166B2" w:rsidP="005344A4">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指針区分</w:t>
            </w:r>
          </w:p>
        </w:tc>
        <w:tc>
          <w:tcPr>
            <w:tcW w:w="900" w:type="dxa"/>
          </w:tcPr>
          <w:p w14:paraId="1929CB68" w14:textId="77777777" w:rsidR="00F166B2" w:rsidRPr="00C349FA" w:rsidRDefault="00F166B2" w:rsidP="005344A4">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対象</w:t>
            </w:r>
          </w:p>
        </w:tc>
        <w:tc>
          <w:tcPr>
            <w:tcW w:w="5825" w:type="dxa"/>
          </w:tcPr>
          <w:p w14:paraId="736D1225" w14:textId="77777777" w:rsidR="00F166B2" w:rsidRPr="00C349FA" w:rsidRDefault="00F166B2" w:rsidP="005344A4">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研修</w:t>
            </w:r>
            <w:r w:rsidRPr="00C349FA">
              <w:rPr>
                <w:rFonts w:asciiTheme="majorEastAsia" w:eastAsiaTheme="majorEastAsia" w:hAnsiTheme="majorEastAsia" w:hint="eastAsia"/>
                <w:sz w:val="20"/>
                <w:szCs w:val="28"/>
              </w:rPr>
              <w:t>内容</w:t>
            </w:r>
          </w:p>
        </w:tc>
      </w:tr>
      <w:tr w:rsidR="00F166B2" w:rsidRPr="00C349FA" w14:paraId="19131552" w14:textId="77777777" w:rsidTr="005344A4">
        <w:trPr>
          <w:trHeight w:val="1551"/>
        </w:trPr>
        <w:tc>
          <w:tcPr>
            <w:tcW w:w="396" w:type="dxa"/>
          </w:tcPr>
          <w:p w14:paraId="45155C69" w14:textId="03D9E87B" w:rsidR="00F166B2" w:rsidRPr="00C349FA" w:rsidRDefault="00F166B2" w:rsidP="005344A4">
            <w:pPr>
              <w:jc w:val="center"/>
              <w:rPr>
                <w:rFonts w:asciiTheme="majorEastAsia" w:eastAsiaTheme="majorEastAsia" w:hAnsiTheme="majorEastAsia"/>
                <w:sz w:val="20"/>
                <w:szCs w:val="28"/>
              </w:rPr>
            </w:pPr>
            <w:bookmarkStart w:id="8" w:name="_Hlk80619528"/>
            <w:r>
              <w:rPr>
                <w:rFonts w:asciiTheme="majorEastAsia" w:eastAsiaTheme="majorEastAsia" w:hAnsiTheme="majorEastAsia" w:hint="eastAsia"/>
                <w:sz w:val="20"/>
                <w:szCs w:val="28"/>
              </w:rPr>
              <w:t>2</w:t>
            </w:r>
            <w:r>
              <w:rPr>
                <w:rFonts w:asciiTheme="majorEastAsia" w:eastAsiaTheme="majorEastAsia" w:hAnsiTheme="majorEastAsia"/>
                <w:sz w:val="20"/>
                <w:szCs w:val="28"/>
              </w:rPr>
              <w:t>6</w:t>
            </w:r>
          </w:p>
        </w:tc>
        <w:tc>
          <w:tcPr>
            <w:tcW w:w="1579" w:type="dxa"/>
          </w:tcPr>
          <w:p w14:paraId="5F870F65" w14:textId="77777777" w:rsidR="00F166B2" w:rsidRPr="00C349FA" w:rsidRDefault="00F166B2" w:rsidP="005344A4">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5B667B11" w14:textId="77777777" w:rsidR="00F166B2" w:rsidRPr="00C349FA" w:rsidRDefault="00F166B2"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058C322A" w14:textId="77777777" w:rsidR="00F166B2" w:rsidRPr="00C349FA" w:rsidRDefault="00F166B2"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6E6D39D1" w14:textId="610B76BF" w:rsidR="00F166B2" w:rsidRPr="00C349FA" w:rsidRDefault="00F166B2" w:rsidP="005344A4">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保育の内容</w:t>
            </w:r>
          </w:p>
        </w:tc>
        <w:tc>
          <w:tcPr>
            <w:tcW w:w="900" w:type="dxa"/>
          </w:tcPr>
          <w:p w14:paraId="6F4FE87B" w14:textId="77777777" w:rsidR="00F166B2" w:rsidRPr="00C349FA" w:rsidRDefault="00F166B2" w:rsidP="005344A4">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6796A3B4" w14:textId="0B337ED1" w:rsidR="00F166B2" w:rsidRPr="00C349FA" w:rsidRDefault="00F166B2" w:rsidP="005344A4">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園で考えるS</w:t>
            </w:r>
            <w:r>
              <w:rPr>
                <w:rFonts w:asciiTheme="majorEastAsia" w:eastAsiaTheme="majorEastAsia" w:hAnsiTheme="majorEastAsia"/>
                <w:sz w:val="20"/>
                <w:szCs w:val="28"/>
              </w:rPr>
              <w:t>DGs</w:t>
            </w:r>
            <w:r>
              <w:rPr>
                <w:rFonts w:asciiTheme="majorEastAsia" w:eastAsiaTheme="majorEastAsia" w:hAnsiTheme="majorEastAsia" w:hint="eastAsia"/>
                <w:sz w:val="20"/>
                <w:szCs w:val="28"/>
              </w:rPr>
              <w:t>・E</w:t>
            </w:r>
            <w:r>
              <w:rPr>
                <w:rFonts w:asciiTheme="majorEastAsia" w:eastAsiaTheme="majorEastAsia" w:hAnsiTheme="majorEastAsia"/>
                <w:sz w:val="20"/>
                <w:szCs w:val="28"/>
              </w:rPr>
              <w:t>SD</w:t>
            </w:r>
            <w:r>
              <w:rPr>
                <w:rFonts w:asciiTheme="majorEastAsia" w:eastAsiaTheme="majorEastAsia" w:hAnsiTheme="majorEastAsia" w:hint="eastAsia"/>
                <w:sz w:val="20"/>
                <w:szCs w:val="28"/>
              </w:rPr>
              <w:t>(入門編</w:t>
            </w:r>
            <w:r>
              <w:rPr>
                <w:rFonts w:asciiTheme="majorEastAsia" w:eastAsiaTheme="majorEastAsia" w:hAnsiTheme="majorEastAsia"/>
                <w:sz w:val="20"/>
                <w:szCs w:val="28"/>
              </w:rPr>
              <w:t>)</w:t>
            </w:r>
            <w:r w:rsidRPr="003F4A88">
              <w:rPr>
                <w:rFonts w:asciiTheme="majorEastAsia" w:eastAsiaTheme="majorEastAsia" w:hAnsiTheme="majorEastAsia" w:hint="eastAsia"/>
                <w:sz w:val="20"/>
                <w:szCs w:val="28"/>
              </w:rPr>
              <w:t>」(40分，内容・講師は別紙参照)」を視聴する。その後、解説内容もふまえ参加職員で討議をおこなう。</w:t>
            </w:r>
            <w:r w:rsidRPr="00F166B2">
              <w:rPr>
                <w:rFonts w:asciiTheme="majorEastAsia" w:eastAsiaTheme="majorEastAsia" w:hAnsiTheme="majorEastAsia" w:hint="eastAsia"/>
                <w:sz w:val="20"/>
                <w:szCs w:val="28"/>
              </w:rPr>
              <w:t>SDGs・ESD</w:t>
            </w:r>
            <w:r>
              <w:rPr>
                <w:rFonts w:asciiTheme="majorEastAsia" w:eastAsiaTheme="majorEastAsia" w:hAnsiTheme="majorEastAsia" w:hint="eastAsia"/>
                <w:sz w:val="20"/>
                <w:szCs w:val="28"/>
              </w:rPr>
              <w:t>の基礎知識について学び、</w:t>
            </w:r>
            <w:r w:rsidR="00C747A5">
              <w:rPr>
                <w:rFonts w:asciiTheme="majorEastAsia" w:eastAsiaTheme="majorEastAsia" w:hAnsiTheme="majorEastAsia" w:hint="eastAsia"/>
                <w:sz w:val="20"/>
                <w:szCs w:val="28"/>
              </w:rPr>
              <w:t>保育の場面で</w:t>
            </w:r>
            <w:r>
              <w:rPr>
                <w:rFonts w:asciiTheme="majorEastAsia" w:eastAsiaTheme="majorEastAsia" w:hAnsiTheme="majorEastAsia" w:hint="eastAsia"/>
                <w:sz w:val="20"/>
                <w:szCs w:val="28"/>
              </w:rPr>
              <w:t>どのように貢献すべきか</w:t>
            </w:r>
            <w:r w:rsidRPr="003F4A88">
              <w:rPr>
                <w:rFonts w:asciiTheme="majorEastAsia" w:eastAsiaTheme="majorEastAsia" w:hAnsiTheme="majorEastAsia" w:hint="eastAsia"/>
                <w:sz w:val="20"/>
                <w:szCs w:val="28"/>
              </w:rPr>
              <w:t>確認する。</w:t>
            </w:r>
          </w:p>
        </w:tc>
      </w:tr>
      <w:bookmarkEnd w:id="8"/>
      <w:tr w:rsidR="00F166B2" w:rsidRPr="00C349FA" w14:paraId="43F6B408" w14:textId="77777777" w:rsidTr="005344A4">
        <w:trPr>
          <w:trHeight w:val="1551"/>
        </w:trPr>
        <w:tc>
          <w:tcPr>
            <w:tcW w:w="396" w:type="dxa"/>
          </w:tcPr>
          <w:p w14:paraId="2F56B82C" w14:textId="443144C5" w:rsidR="00F166B2" w:rsidRPr="00C349FA" w:rsidRDefault="00F166B2" w:rsidP="005344A4">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2</w:t>
            </w:r>
            <w:r w:rsidR="00A449D3">
              <w:rPr>
                <w:rFonts w:asciiTheme="majorEastAsia" w:eastAsiaTheme="majorEastAsia" w:hAnsiTheme="majorEastAsia"/>
                <w:sz w:val="20"/>
                <w:szCs w:val="28"/>
              </w:rPr>
              <w:t>7</w:t>
            </w:r>
          </w:p>
        </w:tc>
        <w:tc>
          <w:tcPr>
            <w:tcW w:w="1579" w:type="dxa"/>
          </w:tcPr>
          <w:p w14:paraId="2CE44CD2" w14:textId="77777777" w:rsidR="00F166B2" w:rsidRPr="00C349FA" w:rsidRDefault="00F166B2" w:rsidP="005344A4">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4D63F027" w14:textId="77777777" w:rsidR="00F166B2" w:rsidRPr="00C349FA" w:rsidRDefault="00F166B2"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0E00D62C" w14:textId="77777777" w:rsidR="00F166B2" w:rsidRPr="00C349FA" w:rsidRDefault="00F166B2"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51250CD5" w14:textId="53166E6F" w:rsidR="00F166B2" w:rsidRPr="00C349FA" w:rsidRDefault="00A449D3" w:rsidP="005344A4">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職員の資質向上</w:t>
            </w:r>
          </w:p>
        </w:tc>
        <w:tc>
          <w:tcPr>
            <w:tcW w:w="900" w:type="dxa"/>
          </w:tcPr>
          <w:p w14:paraId="156A1FB9" w14:textId="77777777" w:rsidR="00F166B2" w:rsidRPr="00C349FA" w:rsidRDefault="00F166B2" w:rsidP="005344A4">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234FB59B" w14:textId="5D9F4FE8" w:rsidR="00F166B2" w:rsidRPr="00C349FA" w:rsidRDefault="00F166B2" w:rsidP="005344A4">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園内研修教材「</w:t>
            </w:r>
            <w:r w:rsidR="00A449D3">
              <w:rPr>
                <w:rFonts w:asciiTheme="majorEastAsia" w:eastAsiaTheme="majorEastAsia" w:hAnsiTheme="majorEastAsia" w:hint="eastAsia"/>
                <w:sz w:val="20"/>
                <w:szCs w:val="28"/>
              </w:rPr>
              <w:t>保育者同士のチームワークを高めるために</w:t>
            </w:r>
            <w:r w:rsidRPr="003F4A88">
              <w:rPr>
                <w:rFonts w:asciiTheme="majorEastAsia" w:eastAsiaTheme="majorEastAsia" w:hAnsiTheme="majorEastAsia" w:hint="eastAsia"/>
                <w:sz w:val="20"/>
                <w:szCs w:val="28"/>
              </w:rPr>
              <w:t>」(40分，内容・講師は別紙参照)」を視聴する。その後、解説内容もふまえ参加職員で討議をおこなう。</w:t>
            </w:r>
            <w:r w:rsidR="00A449D3">
              <w:rPr>
                <w:rFonts w:asciiTheme="majorEastAsia" w:eastAsiaTheme="majorEastAsia" w:hAnsiTheme="majorEastAsia" w:hint="eastAsia"/>
                <w:sz w:val="20"/>
                <w:szCs w:val="28"/>
              </w:rPr>
              <w:t>自園の保育者間のチームワークを高めるための具体策について</w:t>
            </w:r>
            <w:r w:rsidRPr="003F4A88">
              <w:rPr>
                <w:rFonts w:asciiTheme="majorEastAsia" w:eastAsiaTheme="majorEastAsia" w:hAnsiTheme="majorEastAsia" w:hint="eastAsia"/>
                <w:sz w:val="20"/>
                <w:szCs w:val="28"/>
              </w:rPr>
              <w:t>確認する。</w:t>
            </w:r>
          </w:p>
        </w:tc>
      </w:tr>
      <w:tr w:rsidR="00A449D3" w:rsidRPr="00C349FA" w14:paraId="79870B4A" w14:textId="77777777" w:rsidTr="005344A4">
        <w:trPr>
          <w:trHeight w:val="1551"/>
        </w:trPr>
        <w:tc>
          <w:tcPr>
            <w:tcW w:w="396" w:type="dxa"/>
          </w:tcPr>
          <w:p w14:paraId="09CB0B41" w14:textId="56F157E0" w:rsidR="00A449D3" w:rsidRPr="00C349FA" w:rsidRDefault="00A449D3" w:rsidP="005344A4">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2</w:t>
            </w:r>
            <w:r>
              <w:rPr>
                <w:rFonts w:asciiTheme="majorEastAsia" w:eastAsiaTheme="majorEastAsia" w:hAnsiTheme="majorEastAsia"/>
                <w:sz w:val="20"/>
                <w:szCs w:val="28"/>
              </w:rPr>
              <w:t>8</w:t>
            </w:r>
          </w:p>
        </w:tc>
        <w:tc>
          <w:tcPr>
            <w:tcW w:w="1579" w:type="dxa"/>
          </w:tcPr>
          <w:p w14:paraId="4D7B60F4" w14:textId="77777777" w:rsidR="00A449D3" w:rsidRPr="00C349FA" w:rsidRDefault="00A449D3" w:rsidP="005344A4">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11434E28" w14:textId="77777777" w:rsidR="00A449D3" w:rsidRPr="00C349FA" w:rsidRDefault="00A449D3"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5E19FC04" w14:textId="77777777" w:rsidR="00A449D3" w:rsidRPr="00C349FA" w:rsidRDefault="00A449D3"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25E61B18" w14:textId="77777777" w:rsidR="00A449D3" w:rsidRPr="00C349FA" w:rsidRDefault="00A449D3" w:rsidP="005344A4">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職員の資質向上</w:t>
            </w:r>
          </w:p>
        </w:tc>
        <w:tc>
          <w:tcPr>
            <w:tcW w:w="900" w:type="dxa"/>
          </w:tcPr>
          <w:p w14:paraId="07AA21F1" w14:textId="77777777" w:rsidR="00A449D3" w:rsidRPr="00C349FA" w:rsidRDefault="00A449D3" w:rsidP="005344A4">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24E4D333" w14:textId="286775B2" w:rsidR="00A449D3" w:rsidRPr="00C349FA" w:rsidRDefault="00A449D3" w:rsidP="005344A4">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園で取り組むべき情報管理</w:t>
            </w:r>
            <w:r w:rsidRPr="003F4A88">
              <w:rPr>
                <w:rFonts w:asciiTheme="majorEastAsia" w:eastAsiaTheme="majorEastAsia" w:hAnsiTheme="majorEastAsia" w:hint="eastAsia"/>
                <w:sz w:val="20"/>
                <w:szCs w:val="28"/>
              </w:rPr>
              <w:t>」(40分，内容・講師は別紙参照)」を視聴する。その後、解説内容もふまえ参加職員で討議をおこなう。</w:t>
            </w:r>
            <w:r>
              <w:rPr>
                <w:rFonts w:asciiTheme="majorEastAsia" w:eastAsiaTheme="majorEastAsia" w:hAnsiTheme="majorEastAsia" w:hint="eastAsia"/>
                <w:sz w:val="20"/>
                <w:szCs w:val="28"/>
              </w:rPr>
              <w:t>守秘義務・個人情報保護などの基本を学び、あるべき園での情報管理</w:t>
            </w:r>
            <w:r>
              <w:rPr>
                <w:rFonts w:asciiTheme="majorEastAsia" w:eastAsiaTheme="majorEastAsia" w:hAnsiTheme="majorEastAsia" w:hint="eastAsia"/>
                <w:sz w:val="20"/>
                <w:szCs w:val="28"/>
              </w:rPr>
              <w:t>について</w:t>
            </w:r>
            <w:r w:rsidRPr="003F4A88">
              <w:rPr>
                <w:rFonts w:asciiTheme="majorEastAsia" w:eastAsiaTheme="majorEastAsia" w:hAnsiTheme="majorEastAsia" w:hint="eastAsia"/>
                <w:sz w:val="20"/>
                <w:szCs w:val="28"/>
              </w:rPr>
              <w:t>確認する。</w:t>
            </w:r>
          </w:p>
        </w:tc>
      </w:tr>
    </w:tbl>
    <w:p w14:paraId="304D2111" w14:textId="77777777" w:rsidR="00F166B2" w:rsidRPr="00A449D3" w:rsidRDefault="00F166B2" w:rsidP="00522D12">
      <w:pPr>
        <w:widowControl/>
        <w:jc w:val="left"/>
        <w:rPr>
          <w:rFonts w:asciiTheme="majorEastAsia" w:eastAsiaTheme="majorEastAsia" w:hAnsiTheme="majorEastAsia" w:hint="eastAsia"/>
          <w:sz w:val="22"/>
          <w:szCs w:val="28"/>
        </w:rPr>
      </w:pPr>
    </w:p>
    <w:sectPr w:rsidR="00F166B2" w:rsidRPr="00A449D3" w:rsidSect="006E0E25">
      <w:pgSz w:w="11906" w:h="16838" w:code="9"/>
      <w:pgMar w:top="907" w:right="1021" w:bottom="851" w:left="1021" w:header="851" w:footer="992" w:gutter="0"/>
      <w:cols w:space="425"/>
      <w:docGrid w:type="linesAndChars" w:linePitch="314"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9B852" w14:textId="77777777" w:rsidR="00EE312E" w:rsidRDefault="00EE312E" w:rsidP="00FB3867">
      <w:r>
        <w:separator/>
      </w:r>
    </w:p>
  </w:endnote>
  <w:endnote w:type="continuationSeparator" w:id="0">
    <w:p w14:paraId="5E9F0FA0" w14:textId="77777777" w:rsidR="00EE312E" w:rsidRDefault="00EE312E" w:rsidP="00FB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3481" w14:textId="77777777" w:rsidR="00EE312E" w:rsidRDefault="00EE312E" w:rsidP="00FB3867">
      <w:r>
        <w:separator/>
      </w:r>
    </w:p>
  </w:footnote>
  <w:footnote w:type="continuationSeparator" w:id="0">
    <w:p w14:paraId="3159EB5D" w14:textId="77777777" w:rsidR="00EE312E" w:rsidRDefault="00EE312E" w:rsidP="00FB3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2594"/>
    <w:multiLevelType w:val="hybridMultilevel"/>
    <w:tmpl w:val="55CE3ACA"/>
    <w:lvl w:ilvl="0" w:tplc="DF4C2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40D"/>
    <w:rsid w:val="00010916"/>
    <w:rsid w:val="0001725A"/>
    <w:rsid w:val="00047F9B"/>
    <w:rsid w:val="00122D91"/>
    <w:rsid w:val="001438E6"/>
    <w:rsid w:val="00144431"/>
    <w:rsid w:val="00146C92"/>
    <w:rsid w:val="0015170D"/>
    <w:rsid w:val="00190DC3"/>
    <w:rsid w:val="001E5E81"/>
    <w:rsid w:val="001F706A"/>
    <w:rsid w:val="002765F7"/>
    <w:rsid w:val="002E16C4"/>
    <w:rsid w:val="002E33D3"/>
    <w:rsid w:val="002F409E"/>
    <w:rsid w:val="00316747"/>
    <w:rsid w:val="003460A3"/>
    <w:rsid w:val="00356002"/>
    <w:rsid w:val="003723E0"/>
    <w:rsid w:val="0038006C"/>
    <w:rsid w:val="00384309"/>
    <w:rsid w:val="003942E4"/>
    <w:rsid w:val="003C0BD4"/>
    <w:rsid w:val="003D1E5D"/>
    <w:rsid w:val="003F4A88"/>
    <w:rsid w:val="003F53A2"/>
    <w:rsid w:val="00460799"/>
    <w:rsid w:val="00492732"/>
    <w:rsid w:val="00493B91"/>
    <w:rsid w:val="004E097A"/>
    <w:rsid w:val="00522D12"/>
    <w:rsid w:val="0052633D"/>
    <w:rsid w:val="00590D28"/>
    <w:rsid w:val="0062620F"/>
    <w:rsid w:val="0064031B"/>
    <w:rsid w:val="006847B2"/>
    <w:rsid w:val="00685254"/>
    <w:rsid w:val="00687F6B"/>
    <w:rsid w:val="006D007D"/>
    <w:rsid w:val="006E0E25"/>
    <w:rsid w:val="00757112"/>
    <w:rsid w:val="00763BB5"/>
    <w:rsid w:val="00780035"/>
    <w:rsid w:val="008309F2"/>
    <w:rsid w:val="00832918"/>
    <w:rsid w:val="00857A10"/>
    <w:rsid w:val="008B033F"/>
    <w:rsid w:val="008B5841"/>
    <w:rsid w:val="008E4F09"/>
    <w:rsid w:val="008E734B"/>
    <w:rsid w:val="009B6995"/>
    <w:rsid w:val="009C7CC6"/>
    <w:rsid w:val="00A25FDE"/>
    <w:rsid w:val="00A449D3"/>
    <w:rsid w:val="00A6420F"/>
    <w:rsid w:val="00A6499C"/>
    <w:rsid w:val="00A96F83"/>
    <w:rsid w:val="00AB2CEA"/>
    <w:rsid w:val="00AB57A0"/>
    <w:rsid w:val="00AB7C5D"/>
    <w:rsid w:val="00AC5861"/>
    <w:rsid w:val="00AC6858"/>
    <w:rsid w:val="00B43313"/>
    <w:rsid w:val="00B47493"/>
    <w:rsid w:val="00BE25AC"/>
    <w:rsid w:val="00C06662"/>
    <w:rsid w:val="00C178CE"/>
    <w:rsid w:val="00C313EF"/>
    <w:rsid w:val="00C349FA"/>
    <w:rsid w:val="00C747A5"/>
    <w:rsid w:val="00CB1C1F"/>
    <w:rsid w:val="00CD14EF"/>
    <w:rsid w:val="00CD1A0F"/>
    <w:rsid w:val="00D30B27"/>
    <w:rsid w:val="00D64940"/>
    <w:rsid w:val="00D85B79"/>
    <w:rsid w:val="00D86983"/>
    <w:rsid w:val="00DA0229"/>
    <w:rsid w:val="00DB4BAC"/>
    <w:rsid w:val="00E27AE5"/>
    <w:rsid w:val="00E34CE7"/>
    <w:rsid w:val="00E44009"/>
    <w:rsid w:val="00E44350"/>
    <w:rsid w:val="00E7240D"/>
    <w:rsid w:val="00EE312E"/>
    <w:rsid w:val="00F03927"/>
    <w:rsid w:val="00F166B2"/>
    <w:rsid w:val="00F1715F"/>
    <w:rsid w:val="00F238D0"/>
    <w:rsid w:val="00F3022F"/>
    <w:rsid w:val="00F7029A"/>
    <w:rsid w:val="00F72400"/>
    <w:rsid w:val="00FB3867"/>
    <w:rsid w:val="00FE5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825E39"/>
  <w15:chartTrackingRefBased/>
  <w15:docId w15:val="{E87977C5-1A03-414A-96D3-EBECC488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F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E097A"/>
  </w:style>
  <w:style w:type="character" w:customStyle="1" w:styleId="a4">
    <w:name w:val="日付 (文字)"/>
    <w:basedOn w:val="a0"/>
    <w:link w:val="a3"/>
    <w:uiPriority w:val="99"/>
    <w:semiHidden/>
    <w:rsid w:val="004E097A"/>
  </w:style>
  <w:style w:type="paragraph" w:styleId="a5">
    <w:name w:val="header"/>
    <w:basedOn w:val="a"/>
    <w:link w:val="a6"/>
    <w:uiPriority w:val="99"/>
    <w:unhideWhenUsed/>
    <w:rsid w:val="00FB3867"/>
    <w:pPr>
      <w:tabs>
        <w:tab w:val="center" w:pos="4252"/>
        <w:tab w:val="right" w:pos="8504"/>
      </w:tabs>
      <w:snapToGrid w:val="0"/>
    </w:pPr>
  </w:style>
  <w:style w:type="character" w:customStyle="1" w:styleId="a6">
    <w:name w:val="ヘッダー (文字)"/>
    <w:basedOn w:val="a0"/>
    <w:link w:val="a5"/>
    <w:uiPriority w:val="99"/>
    <w:rsid w:val="00FB3867"/>
  </w:style>
  <w:style w:type="paragraph" w:styleId="a7">
    <w:name w:val="footer"/>
    <w:basedOn w:val="a"/>
    <w:link w:val="a8"/>
    <w:uiPriority w:val="99"/>
    <w:unhideWhenUsed/>
    <w:rsid w:val="00FB3867"/>
    <w:pPr>
      <w:tabs>
        <w:tab w:val="center" w:pos="4252"/>
        <w:tab w:val="right" w:pos="8504"/>
      </w:tabs>
      <w:snapToGrid w:val="0"/>
    </w:pPr>
  </w:style>
  <w:style w:type="character" w:customStyle="1" w:styleId="a8">
    <w:name w:val="フッター (文字)"/>
    <w:basedOn w:val="a0"/>
    <w:link w:val="a7"/>
    <w:uiPriority w:val="99"/>
    <w:rsid w:val="00FB3867"/>
  </w:style>
  <w:style w:type="paragraph" w:styleId="a9">
    <w:name w:val="List Paragraph"/>
    <w:basedOn w:val="a"/>
    <w:uiPriority w:val="34"/>
    <w:qFormat/>
    <w:rsid w:val="00780035"/>
    <w:pPr>
      <w:ind w:leftChars="400" w:left="840"/>
    </w:pPr>
  </w:style>
  <w:style w:type="table" w:styleId="aa">
    <w:name w:val="Table Grid"/>
    <w:basedOn w:val="a1"/>
    <w:uiPriority w:val="39"/>
    <w:rsid w:val="006E0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23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4</Pages>
  <Words>645</Words>
  <Characters>3680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dc:creator>
  <cp:keywords/>
  <dc:description/>
  <cp:lastModifiedBy>正樹 渡辺</cp:lastModifiedBy>
  <cp:revision>52</cp:revision>
  <dcterms:created xsi:type="dcterms:W3CDTF">2017-05-24T10:54:00Z</dcterms:created>
  <dcterms:modified xsi:type="dcterms:W3CDTF">2021-08-23T05:17:00Z</dcterms:modified>
</cp:coreProperties>
</file>